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left w:w="0" w:type="dxa"/>
          <w:right w:w="0" w:type="dxa"/>
        </w:tblCellMar>
        <w:tblLook w:val="0000" w:firstRow="0" w:lastRow="0" w:firstColumn="0" w:lastColumn="0" w:noHBand="0" w:noVBand="0"/>
      </w:tblPr>
      <w:tblGrid>
        <w:gridCol w:w="80"/>
        <w:gridCol w:w="160"/>
        <w:gridCol w:w="160"/>
        <w:gridCol w:w="80"/>
        <w:gridCol w:w="80"/>
        <w:gridCol w:w="9073"/>
        <w:gridCol w:w="6"/>
      </w:tblGrid>
      <w:tr w:rsidR="00EB22D0" w14:paraId="6F0716C2" w14:textId="77777777" w:rsidTr="00EB22D0">
        <w:tc>
          <w:tcPr>
            <w:tcW w:w="5" w:type="dxa"/>
          </w:tcPr>
          <w:p w14:paraId="289A9ED5" w14:textId="77777777" w:rsidR="00071C26" w:rsidRDefault="00071C26">
            <w:pPr>
              <w:pStyle w:val="EmptyLayoutCell"/>
            </w:pPr>
          </w:p>
        </w:tc>
        <w:tc>
          <w:tcPr>
            <w:tcW w:w="1" w:type="dxa"/>
          </w:tcPr>
          <w:p w14:paraId="4ECC0E72" w14:textId="77777777" w:rsidR="00071C26" w:rsidRDefault="00071C26">
            <w:pPr>
              <w:pStyle w:val="EmptyLayoutCell"/>
            </w:pPr>
          </w:p>
        </w:tc>
        <w:tc>
          <w:tcPr>
            <w:tcW w:w="9063" w:type="dxa"/>
            <w:gridSpan w:val="4"/>
          </w:tcPr>
          <w:tbl>
            <w:tblPr>
              <w:tblW w:w="9913" w:type="dxa"/>
              <w:tblCellMar>
                <w:left w:w="0" w:type="dxa"/>
                <w:right w:w="0" w:type="dxa"/>
              </w:tblCellMar>
              <w:tblLook w:val="0000" w:firstRow="0" w:lastRow="0" w:firstColumn="0" w:lastColumn="0" w:noHBand="0" w:noVBand="0"/>
            </w:tblPr>
            <w:tblGrid>
              <w:gridCol w:w="5091"/>
              <w:gridCol w:w="4822"/>
            </w:tblGrid>
            <w:tr w:rsidR="00EB22D0" w14:paraId="6C2411B8" w14:textId="77777777" w:rsidTr="00EB22D0">
              <w:trPr>
                <w:trHeight w:val="260"/>
              </w:trPr>
              <w:tc>
                <w:tcPr>
                  <w:tcW w:w="5091" w:type="dxa"/>
                  <w:tcMar>
                    <w:top w:w="40" w:type="dxa"/>
                    <w:left w:w="40" w:type="dxa"/>
                    <w:bottom w:w="40" w:type="dxa"/>
                    <w:right w:w="40" w:type="dxa"/>
                  </w:tcMar>
                </w:tcPr>
                <w:p w14:paraId="055306AE" w14:textId="77777777" w:rsidR="00071C26" w:rsidRDefault="00071C26"/>
              </w:tc>
              <w:tc>
                <w:tcPr>
                  <w:tcW w:w="4822" w:type="dxa"/>
                  <w:tcMar>
                    <w:top w:w="40" w:type="dxa"/>
                    <w:left w:w="40" w:type="dxa"/>
                    <w:bottom w:w="40" w:type="dxa"/>
                    <w:right w:w="40" w:type="dxa"/>
                  </w:tcMar>
                </w:tcPr>
                <w:p w14:paraId="5D33FDD4" w14:textId="77777777" w:rsidR="00071C26" w:rsidRDefault="00000000">
                  <w:r>
                    <w:rPr>
                      <w:color w:val="000000"/>
                      <w:sz w:val="24"/>
                    </w:rPr>
                    <w:t>PATVIRTINTA</w:t>
                  </w:r>
                </w:p>
              </w:tc>
            </w:tr>
            <w:tr w:rsidR="00EB22D0" w14:paraId="6095540E" w14:textId="77777777" w:rsidTr="00EB22D0">
              <w:trPr>
                <w:trHeight w:val="260"/>
              </w:trPr>
              <w:tc>
                <w:tcPr>
                  <w:tcW w:w="5091" w:type="dxa"/>
                  <w:tcMar>
                    <w:top w:w="40" w:type="dxa"/>
                    <w:left w:w="40" w:type="dxa"/>
                    <w:bottom w:w="40" w:type="dxa"/>
                    <w:right w:w="40" w:type="dxa"/>
                  </w:tcMar>
                </w:tcPr>
                <w:p w14:paraId="3EC8BBC7" w14:textId="77777777" w:rsidR="00EB22D0" w:rsidRDefault="00EB22D0" w:rsidP="00EB22D0"/>
              </w:tc>
              <w:tc>
                <w:tcPr>
                  <w:tcW w:w="4822" w:type="dxa"/>
                  <w:tcMar>
                    <w:top w:w="40" w:type="dxa"/>
                    <w:left w:w="40" w:type="dxa"/>
                    <w:bottom w:w="40" w:type="dxa"/>
                    <w:right w:w="40" w:type="dxa"/>
                  </w:tcMar>
                </w:tcPr>
                <w:p w14:paraId="35D8858E" w14:textId="386A50AC" w:rsidR="00EB22D0" w:rsidRDefault="00EB22D0" w:rsidP="00EB22D0">
                  <w:r>
                    <w:rPr>
                      <w:color w:val="000000"/>
                      <w:sz w:val="24"/>
                      <w:lang w:val="lt-LT"/>
                    </w:rPr>
                    <w:t>Šiaulių miesto savivaldybės administracijos</w:t>
                  </w:r>
                </w:p>
              </w:tc>
            </w:tr>
            <w:tr w:rsidR="00EB22D0" w14:paraId="2557A23C" w14:textId="77777777" w:rsidTr="00EB22D0">
              <w:trPr>
                <w:trHeight w:val="260"/>
              </w:trPr>
              <w:tc>
                <w:tcPr>
                  <w:tcW w:w="5091" w:type="dxa"/>
                  <w:tcMar>
                    <w:top w:w="40" w:type="dxa"/>
                    <w:left w:w="40" w:type="dxa"/>
                    <w:bottom w:w="40" w:type="dxa"/>
                    <w:right w:w="40" w:type="dxa"/>
                  </w:tcMar>
                </w:tcPr>
                <w:p w14:paraId="5BC698DE" w14:textId="77777777" w:rsidR="00EB22D0" w:rsidRDefault="00EB22D0" w:rsidP="00EB22D0"/>
              </w:tc>
              <w:tc>
                <w:tcPr>
                  <w:tcW w:w="4822" w:type="dxa"/>
                  <w:tcMar>
                    <w:top w:w="40" w:type="dxa"/>
                    <w:left w:w="40" w:type="dxa"/>
                    <w:bottom w:w="40" w:type="dxa"/>
                    <w:right w:w="40" w:type="dxa"/>
                  </w:tcMar>
                </w:tcPr>
                <w:p w14:paraId="6CE3592F" w14:textId="752A41AF" w:rsidR="00EB22D0" w:rsidRDefault="00EB22D0" w:rsidP="00EB22D0">
                  <w:r>
                    <w:rPr>
                      <w:sz w:val="24"/>
                      <w:szCs w:val="24"/>
                      <w:lang w:val="lt-LT"/>
                    </w:rPr>
                    <w:t xml:space="preserve">direktoriaus 2024 m.  rugpjūčio </w:t>
                  </w:r>
                  <w:r w:rsidR="00F15B4A">
                    <w:rPr>
                      <w:sz w:val="24"/>
                      <w:szCs w:val="24"/>
                      <w:lang w:val="lt-LT"/>
                    </w:rPr>
                    <w:t>23</w:t>
                  </w:r>
                  <w:r>
                    <w:rPr>
                      <w:sz w:val="24"/>
                      <w:szCs w:val="24"/>
                      <w:lang w:val="lt-LT"/>
                    </w:rPr>
                    <w:t xml:space="preserve">  d.</w:t>
                  </w:r>
                </w:p>
              </w:tc>
            </w:tr>
            <w:tr w:rsidR="00EB22D0" w14:paraId="6B69BEC0" w14:textId="77777777" w:rsidTr="00EB22D0">
              <w:trPr>
                <w:trHeight w:val="260"/>
              </w:trPr>
              <w:tc>
                <w:tcPr>
                  <w:tcW w:w="5091" w:type="dxa"/>
                  <w:tcMar>
                    <w:top w:w="40" w:type="dxa"/>
                    <w:left w:w="40" w:type="dxa"/>
                    <w:bottom w:w="40" w:type="dxa"/>
                    <w:right w:w="40" w:type="dxa"/>
                  </w:tcMar>
                </w:tcPr>
                <w:p w14:paraId="2DF79B15" w14:textId="77777777" w:rsidR="00EB22D0" w:rsidRDefault="00EB22D0" w:rsidP="00EB22D0"/>
              </w:tc>
              <w:tc>
                <w:tcPr>
                  <w:tcW w:w="4822" w:type="dxa"/>
                  <w:tcMar>
                    <w:top w:w="40" w:type="dxa"/>
                    <w:left w:w="40" w:type="dxa"/>
                    <w:bottom w:w="40" w:type="dxa"/>
                    <w:right w:w="40" w:type="dxa"/>
                  </w:tcMar>
                </w:tcPr>
                <w:p w14:paraId="0F0552D1" w14:textId="132B93B1" w:rsidR="00EB22D0" w:rsidRDefault="00EB22D0" w:rsidP="00EB22D0">
                  <w:r>
                    <w:rPr>
                      <w:color w:val="000000"/>
                      <w:sz w:val="24"/>
                      <w:szCs w:val="24"/>
                      <w:lang w:val="lt-LT"/>
                    </w:rPr>
                    <w:t>įsakymu Nr. AP</w:t>
                  </w:r>
                  <w:r>
                    <w:rPr>
                      <w:color w:val="000000"/>
                      <w:sz w:val="24"/>
                      <w:lang w:val="lt-LT"/>
                    </w:rPr>
                    <w:t>–</w:t>
                  </w:r>
                  <w:r w:rsidR="00F15B4A">
                    <w:rPr>
                      <w:color w:val="000000"/>
                      <w:sz w:val="24"/>
                      <w:lang w:val="lt-LT"/>
                    </w:rPr>
                    <w:t>903</w:t>
                  </w:r>
                </w:p>
              </w:tc>
            </w:tr>
            <w:tr w:rsidR="00EB22D0" w14:paraId="16B18EB5" w14:textId="77777777" w:rsidTr="00EB22D0">
              <w:trPr>
                <w:trHeight w:val="260"/>
              </w:trPr>
              <w:tc>
                <w:tcPr>
                  <w:tcW w:w="9913" w:type="dxa"/>
                  <w:gridSpan w:val="2"/>
                  <w:tcMar>
                    <w:top w:w="40" w:type="dxa"/>
                    <w:left w:w="40" w:type="dxa"/>
                    <w:bottom w:w="40" w:type="dxa"/>
                    <w:right w:w="40" w:type="dxa"/>
                  </w:tcMar>
                </w:tcPr>
                <w:p w14:paraId="52C7AFB4" w14:textId="77777777" w:rsidR="00071C26" w:rsidRDefault="00071C26"/>
              </w:tc>
            </w:tr>
            <w:tr w:rsidR="00EB22D0" w14:paraId="46580CB8" w14:textId="77777777" w:rsidTr="00EB22D0">
              <w:trPr>
                <w:trHeight w:val="260"/>
              </w:trPr>
              <w:tc>
                <w:tcPr>
                  <w:tcW w:w="9913" w:type="dxa"/>
                  <w:gridSpan w:val="2"/>
                  <w:tcMar>
                    <w:top w:w="40" w:type="dxa"/>
                    <w:left w:w="40" w:type="dxa"/>
                    <w:bottom w:w="40" w:type="dxa"/>
                    <w:right w:w="40" w:type="dxa"/>
                  </w:tcMar>
                </w:tcPr>
                <w:p w14:paraId="34BC7332" w14:textId="77777777" w:rsidR="00071C26" w:rsidRDefault="00000000">
                  <w:pPr>
                    <w:jc w:val="center"/>
                  </w:pPr>
                  <w:r>
                    <w:rPr>
                      <w:b/>
                      <w:color w:val="000000"/>
                      <w:sz w:val="24"/>
                    </w:rPr>
                    <w:t>ŠIAULIŲ MIESTO SAVIVALDYBĖS ADMINISTRACIJOS</w:t>
                  </w:r>
                </w:p>
              </w:tc>
            </w:tr>
            <w:tr w:rsidR="00EB22D0" w14:paraId="6182DB04" w14:textId="77777777" w:rsidTr="00EB22D0">
              <w:trPr>
                <w:trHeight w:val="260"/>
              </w:trPr>
              <w:tc>
                <w:tcPr>
                  <w:tcW w:w="9913" w:type="dxa"/>
                  <w:gridSpan w:val="2"/>
                  <w:tcMar>
                    <w:top w:w="40" w:type="dxa"/>
                    <w:left w:w="40" w:type="dxa"/>
                    <w:bottom w:w="40" w:type="dxa"/>
                    <w:right w:w="40" w:type="dxa"/>
                  </w:tcMar>
                </w:tcPr>
                <w:p w14:paraId="3AECD8F1" w14:textId="77777777" w:rsidR="00071C26" w:rsidRDefault="00000000">
                  <w:pPr>
                    <w:jc w:val="center"/>
                  </w:pPr>
                  <w:r>
                    <w:rPr>
                      <w:b/>
                      <w:color w:val="000000"/>
                      <w:sz w:val="24"/>
                    </w:rPr>
                    <w:t>EKONOMIKOS SKYRIAUS</w:t>
                  </w:r>
                </w:p>
              </w:tc>
            </w:tr>
            <w:tr w:rsidR="00EB22D0" w14:paraId="401718F3" w14:textId="77777777" w:rsidTr="00EB22D0">
              <w:trPr>
                <w:trHeight w:val="260"/>
              </w:trPr>
              <w:tc>
                <w:tcPr>
                  <w:tcW w:w="9913" w:type="dxa"/>
                  <w:gridSpan w:val="2"/>
                  <w:tcMar>
                    <w:top w:w="40" w:type="dxa"/>
                    <w:left w:w="40" w:type="dxa"/>
                    <w:bottom w:w="40" w:type="dxa"/>
                    <w:right w:w="40" w:type="dxa"/>
                  </w:tcMar>
                </w:tcPr>
                <w:p w14:paraId="74191DA3" w14:textId="77777777" w:rsidR="00071C26" w:rsidRDefault="00000000">
                  <w:pPr>
                    <w:jc w:val="center"/>
                  </w:pPr>
                  <w:r>
                    <w:rPr>
                      <w:b/>
                      <w:color w:val="000000"/>
                      <w:sz w:val="24"/>
                    </w:rPr>
                    <w:t>VEDĖJO PAVADUOTOJO</w:t>
                  </w:r>
                </w:p>
              </w:tc>
            </w:tr>
            <w:tr w:rsidR="00EB22D0" w14:paraId="027680A7" w14:textId="77777777" w:rsidTr="00EB22D0">
              <w:trPr>
                <w:trHeight w:val="260"/>
              </w:trPr>
              <w:tc>
                <w:tcPr>
                  <w:tcW w:w="9913" w:type="dxa"/>
                  <w:gridSpan w:val="2"/>
                  <w:tcMar>
                    <w:top w:w="40" w:type="dxa"/>
                    <w:left w:w="40" w:type="dxa"/>
                    <w:bottom w:w="40" w:type="dxa"/>
                    <w:right w:w="40" w:type="dxa"/>
                  </w:tcMar>
                </w:tcPr>
                <w:p w14:paraId="5124ED81" w14:textId="77777777" w:rsidR="00071C26" w:rsidRDefault="00000000">
                  <w:pPr>
                    <w:jc w:val="center"/>
                  </w:pPr>
                  <w:r>
                    <w:rPr>
                      <w:b/>
                      <w:color w:val="000000"/>
                      <w:sz w:val="24"/>
                    </w:rPr>
                    <w:t>PAREIGYBĖS APRAŠYMAS</w:t>
                  </w:r>
                </w:p>
              </w:tc>
            </w:tr>
          </w:tbl>
          <w:p w14:paraId="1732283D" w14:textId="77777777" w:rsidR="00071C26" w:rsidRDefault="00071C26"/>
        </w:tc>
        <w:tc>
          <w:tcPr>
            <w:tcW w:w="13" w:type="dxa"/>
          </w:tcPr>
          <w:p w14:paraId="23257505" w14:textId="77777777" w:rsidR="00071C26" w:rsidRDefault="00071C26">
            <w:pPr>
              <w:pStyle w:val="EmptyLayoutCell"/>
            </w:pPr>
          </w:p>
        </w:tc>
      </w:tr>
      <w:tr w:rsidR="00071C26" w14:paraId="28195DD0" w14:textId="77777777">
        <w:trPr>
          <w:trHeight w:val="349"/>
        </w:trPr>
        <w:tc>
          <w:tcPr>
            <w:tcW w:w="5" w:type="dxa"/>
          </w:tcPr>
          <w:p w14:paraId="7E00F76D" w14:textId="77777777" w:rsidR="00071C26" w:rsidRDefault="00071C26">
            <w:pPr>
              <w:pStyle w:val="EmptyLayoutCell"/>
            </w:pPr>
          </w:p>
        </w:tc>
        <w:tc>
          <w:tcPr>
            <w:tcW w:w="1" w:type="dxa"/>
          </w:tcPr>
          <w:p w14:paraId="0621009F" w14:textId="77777777" w:rsidR="00071C26" w:rsidRDefault="00071C26">
            <w:pPr>
              <w:pStyle w:val="EmptyLayoutCell"/>
            </w:pPr>
          </w:p>
        </w:tc>
        <w:tc>
          <w:tcPr>
            <w:tcW w:w="13" w:type="dxa"/>
          </w:tcPr>
          <w:p w14:paraId="3B217628" w14:textId="77777777" w:rsidR="00071C26" w:rsidRDefault="00071C26">
            <w:pPr>
              <w:pStyle w:val="EmptyLayoutCell"/>
            </w:pPr>
          </w:p>
        </w:tc>
        <w:tc>
          <w:tcPr>
            <w:tcW w:w="1" w:type="dxa"/>
          </w:tcPr>
          <w:p w14:paraId="0DBE9E52" w14:textId="77777777" w:rsidR="00071C26" w:rsidRDefault="00071C26">
            <w:pPr>
              <w:pStyle w:val="EmptyLayoutCell"/>
            </w:pPr>
          </w:p>
        </w:tc>
        <w:tc>
          <w:tcPr>
            <w:tcW w:w="1" w:type="dxa"/>
          </w:tcPr>
          <w:p w14:paraId="64CC75B2" w14:textId="77777777" w:rsidR="00071C26" w:rsidRDefault="00071C26">
            <w:pPr>
              <w:pStyle w:val="EmptyLayoutCell"/>
            </w:pPr>
          </w:p>
        </w:tc>
        <w:tc>
          <w:tcPr>
            <w:tcW w:w="9048" w:type="dxa"/>
          </w:tcPr>
          <w:p w14:paraId="12CC1990" w14:textId="77777777" w:rsidR="00071C26" w:rsidRDefault="00071C26">
            <w:pPr>
              <w:pStyle w:val="EmptyLayoutCell"/>
            </w:pPr>
          </w:p>
        </w:tc>
        <w:tc>
          <w:tcPr>
            <w:tcW w:w="13" w:type="dxa"/>
          </w:tcPr>
          <w:p w14:paraId="3AFD725E" w14:textId="77777777" w:rsidR="00071C26" w:rsidRDefault="00071C26">
            <w:pPr>
              <w:pStyle w:val="EmptyLayoutCell"/>
            </w:pPr>
          </w:p>
        </w:tc>
      </w:tr>
      <w:tr w:rsidR="00EB22D0" w:rsidRPr="00EB22D0" w14:paraId="63200AC3" w14:textId="77777777" w:rsidTr="00EB22D0">
        <w:tc>
          <w:tcPr>
            <w:tcW w:w="5" w:type="dxa"/>
          </w:tcPr>
          <w:p w14:paraId="7030A9FC" w14:textId="77777777" w:rsidR="00071C26" w:rsidRPr="00EB22D0" w:rsidRDefault="00071C26">
            <w:pPr>
              <w:pStyle w:val="EmptyLayoutCell"/>
              <w:rPr>
                <w:lang w:val="lt-LT"/>
              </w:rPr>
            </w:pPr>
          </w:p>
        </w:tc>
        <w:tc>
          <w:tcPr>
            <w:tcW w:w="1" w:type="dxa"/>
          </w:tcPr>
          <w:p w14:paraId="15F615F2" w14:textId="77777777" w:rsidR="00071C26" w:rsidRPr="00EB22D0" w:rsidRDefault="00071C26">
            <w:pPr>
              <w:pStyle w:val="EmptyLayoutCell"/>
              <w:rPr>
                <w:lang w:val="lt-LT"/>
              </w:rPr>
            </w:pPr>
          </w:p>
        </w:tc>
        <w:tc>
          <w:tcPr>
            <w:tcW w:w="13" w:type="dxa"/>
          </w:tcPr>
          <w:p w14:paraId="1CB49FE3" w14:textId="77777777" w:rsidR="00071C26" w:rsidRPr="00EB22D0" w:rsidRDefault="00071C26">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070"/>
            </w:tblGrid>
            <w:tr w:rsidR="00071C26" w:rsidRPr="00EB22D0" w14:paraId="10FDA9D5" w14:textId="77777777">
              <w:trPr>
                <w:trHeight w:val="720"/>
              </w:trPr>
              <w:tc>
                <w:tcPr>
                  <w:tcW w:w="9070" w:type="dxa"/>
                  <w:tcMar>
                    <w:top w:w="40" w:type="dxa"/>
                    <w:left w:w="40" w:type="dxa"/>
                    <w:bottom w:w="40" w:type="dxa"/>
                    <w:right w:w="40" w:type="dxa"/>
                  </w:tcMar>
                </w:tcPr>
                <w:p w14:paraId="58667911" w14:textId="77777777" w:rsidR="00071C26" w:rsidRPr="00EB22D0" w:rsidRDefault="00000000">
                  <w:pPr>
                    <w:jc w:val="center"/>
                    <w:rPr>
                      <w:lang w:val="lt-LT"/>
                    </w:rPr>
                  </w:pPr>
                  <w:r w:rsidRPr="00EB22D0">
                    <w:rPr>
                      <w:b/>
                      <w:color w:val="000000"/>
                      <w:sz w:val="24"/>
                      <w:lang w:val="lt-LT"/>
                    </w:rPr>
                    <w:t>I SKYRIUS</w:t>
                  </w:r>
                </w:p>
                <w:p w14:paraId="6E3F6474" w14:textId="77777777" w:rsidR="00071C26" w:rsidRPr="00EB22D0" w:rsidRDefault="00000000">
                  <w:pPr>
                    <w:jc w:val="center"/>
                    <w:rPr>
                      <w:lang w:val="lt-LT"/>
                    </w:rPr>
                  </w:pPr>
                  <w:r w:rsidRPr="00EB22D0">
                    <w:rPr>
                      <w:b/>
                      <w:color w:val="000000"/>
                      <w:sz w:val="24"/>
                      <w:lang w:val="lt-LT"/>
                    </w:rPr>
                    <w:t>PAREIGYBĖS CHARAKTERISTIKA</w:t>
                  </w:r>
                </w:p>
              </w:tc>
            </w:tr>
            <w:tr w:rsidR="00071C26" w:rsidRPr="00EB22D0" w14:paraId="50609C3A" w14:textId="77777777">
              <w:trPr>
                <w:trHeight w:val="260"/>
              </w:trPr>
              <w:tc>
                <w:tcPr>
                  <w:tcW w:w="9070" w:type="dxa"/>
                  <w:tcMar>
                    <w:top w:w="40" w:type="dxa"/>
                    <w:left w:w="40" w:type="dxa"/>
                    <w:bottom w:w="40" w:type="dxa"/>
                    <w:right w:w="40" w:type="dxa"/>
                  </w:tcMar>
                </w:tcPr>
                <w:p w14:paraId="6E69153C" w14:textId="77777777" w:rsidR="00071C26" w:rsidRPr="00EB22D0" w:rsidRDefault="00000000">
                  <w:pPr>
                    <w:rPr>
                      <w:lang w:val="lt-LT"/>
                    </w:rPr>
                  </w:pPr>
                  <w:r w:rsidRPr="00EB22D0">
                    <w:rPr>
                      <w:color w:val="000000"/>
                      <w:sz w:val="24"/>
                      <w:lang w:val="lt-LT"/>
                    </w:rPr>
                    <w:t>1. Pareigybės lygmuo – VII pareigybės lygmuo.</w:t>
                  </w:r>
                </w:p>
              </w:tc>
            </w:tr>
            <w:tr w:rsidR="00071C26" w:rsidRPr="00EB22D0" w14:paraId="77ECD5A8" w14:textId="77777777">
              <w:trPr>
                <w:trHeight w:val="260"/>
              </w:trPr>
              <w:tc>
                <w:tcPr>
                  <w:tcW w:w="9070" w:type="dxa"/>
                  <w:tcMar>
                    <w:top w:w="40" w:type="dxa"/>
                    <w:left w:w="40" w:type="dxa"/>
                    <w:bottom w:w="40" w:type="dxa"/>
                    <w:right w:w="40" w:type="dxa"/>
                  </w:tcMar>
                </w:tcPr>
                <w:p w14:paraId="2556399C" w14:textId="77777777" w:rsidR="00071C26" w:rsidRPr="00EB22D0" w:rsidRDefault="00000000">
                  <w:pPr>
                    <w:rPr>
                      <w:lang w:val="lt-LT"/>
                    </w:rPr>
                  </w:pPr>
                  <w:r w:rsidRPr="00EB22D0">
                    <w:rPr>
                      <w:color w:val="000000"/>
                      <w:sz w:val="24"/>
                      <w:lang w:val="lt-LT"/>
                    </w:rPr>
                    <w:t>2. Šias pareigas einantis valstybės tarnautojas tiesiogiai pavaldus skyriaus vedėjui.</w:t>
                  </w:r>
                </w:p>
              </w:tc>
            </w:tr>
          </w:tbl>
          <w:p w14:paraId="53CD92E1" w14:textId="77777777" w:rsidR="00071C26" w:rsidRPr="00EB22D0" w:rsidRDefault="00071C26">
            <w:pPr>
              <w:rPr>
                <w:lang w:val="lt-LT"/>
              </w:rPr>
            </w:pPr>
          </w:p>
        </w:tc>
      </w:tr>
      <w:tr w:rsidR="00071C26" w:rsidRPr="00EB22D0" w14:paraId="7EBB37E1" w14:textId="77777777">
        <w:trPr>
          <w:trHeight w:val="120"/>
        </w:trPr>
        <w:tc>
          <w:tcPr>
            <w:tcW w:w="5" w:type="dxa"/>
          </w:tcPr>
          <w:p w14:paraId="5F49BE1E" w14:textId="77777777" w:rsidR="00071C26" w:rsidRPr="00EB22D0" w:rsidRDefault="00071C26">
            <w:pPr>
              <w:pStyle w:val="EmptyLayoutCell"/>
              <w:rPr>
                <w:lang w:val="lt-LT"/>
              </w:rPr>
            </w:pPr>
          </w:p>
        </w:tc>
        <w:tc>
          <w:tcPr>
            <w:tcW w:w="1" w:type="dxa"/>
          </w:tcPr>
          <w:p w14:paraId="2B0F7897" w14:textId="77777777" w:rsidR="00071C26" w:rsidRPr="00EB22D0" w:rsidRDefault="00071C26">
            <w:pPr>
              <w:pStyle w:val="EmptyLayoutCell"/>
              <w:rPr>
                <w:lang w:val="lt-LT"/>
              </w:rPr>
            </w:pPr>
          </w:p>
        </w:tc>
        <w:tc>
          <w:tcPr>
            <w:tcW w:w="13" w:type="dxa"/>
          </w:tcPr>
          <w:p w14:paraId="0B91FDB8" w14:textId="77777777" w:rsidR="00071C26" w:rsidRPr="00EB22D0" w:rsidRDefault="00071C26">
            <w:pPr>
              <w:pStyle w:val="EmptyLayoutCell"/>
              <w:rPr>
                <w:lang w:val="lt-LT"/>
              </w:rPr>
            </w:pPr>
          </w:p>
        </w:tc>
        <w:tc>
          <w:tcPr>
            <w:tcW w:w="1" w:type="dxa"/>
          </w:tcPr>
          <w:p w14:paraId="7ABF2C8B" w14:textId="77777777" w:rsidR="00071C26" w:rsidRPr="00EB22D0" w:rsidRDefault="00071C26">
            <w:pPr>
              <w:pStyle w:val="EmptyLayoutCell"/>
              <w:rPr>
                <w:lang w:val="lt-LT"/>
              </w:rPr>
            </w:pPr>
          </w:p>
        </w:tc>
        <w:tc>
          <w:tcPr>
            <w:tcW w:w="1" w:type="dxa"/>
          </w:tcPr>
          <w:p w14:paraId="131CD340" w14:textId="77777777" w:rsidR="00071C26" w:rsidRPr="00EB22D0" w:rsidRDefault="00071C26">
            <w:pPr>
              <w:pStyle w:val="EmptyLayoutCell"/>
              <w:rPr>
                <w:lang w:val="lt-LT"/>
              </w:rPr>
            </w:pPr>
          </w:p>
        </w:tc>
        <w:tc>
          <w:tcPr>
            <w:tcW w:w="9048" w:type="dxa"/>
          </w:tcPr>
          <w:p w14:paraId="53E0F060" w14:textId="77777777" w:rsidR="00071C26" w:rsidRPr="00EB22D0" w:rsidRDefault="00071C26">
            <w:pPr>
              <w:pStyle w:val="EmptyLayoutCell"/>
              <w:rPr>
                <w:lang w:val="lt-LT"/>
              </w:rPr>
            </w:pPr>
          </w:p>
        </w:tc>
        <w:tc>
          <w:tcPr>
            <w:tcW w:w="13" w:type="dxa"/>
          </w:tcPr>
          <w:p w14:paraId="77728091" w14:textId="77777777" w:rsidR="00071C26" w:rsidRPr="00EB22D0" w:rsidRDefault="00071C26">
            <w:pPr>
              <w:pStyle w:val="EmptyLayoutCell"/>
              <w:rPr>
                <w:lang w:val="lt-LT"/>
              </w:rPr>
            </w:pPr>
          </w:p>
        </w:tc>
      </w:tr>
      <w:tr w:rsidR="00EB22D0" w:rsidRPr="00EB22D0" w14:paraId="0935B1DE" w14:textId="77777777" w:rsidTr="00EB22D0">
        <w:tc>
          <w:tcPr>
            <w:tcW w:w="5" w:type="dxa"/>
          </w:tcPr>
          <w:p w14:paraId="6F5BA0A8" w14:textId="77777777" w:rsidR="00071C26" w:rsidRPr="00EB22D0" w:rsidRDefault="00071C26">
            <w:pPr>
              <w:pStyle w:val="EmptyLayoutCell"/>
              <w:rPr>
                <w:lang w:val="lt-LT"/>
              </w:rPr>
            </w:pPr>
          </w:p>
        </w:tc>
        <w:tc>
          <w:tcPr>
            <w:tcW w:w="1" w:type="dxa"/>
          </w:tcPr>
          <w:p w14:paraId="292F38DB" w14:textId="77777777" w:rsidR="00071C26" w:rsidRPr="00EB22D0" w:rsidRDefault="00071C26">
            <w:pPr>
              <w:pStyle w:val="EmptyLayoutCell"/>
              <w:rPr>
                <w:lang w:val="lt-LT"/>
              </w:rPr>
            </w:pPr>
          </w:p>
        </w:tc>
        <w:tc>
          <w:tcPr>
            <w:tcW w:w="13" w:type="dxa"/>
          </w:tcPr>
          <w:p w14:paraId="13A4EBB9" w14:textId="77777777" w:rsidR="00071C26" w:rsidRPr="00EB22D0" w:rsidRDefault="00071C26">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070"/>
            </w:tblGrid>
            <w:tr w:rsidR="00071C26" w:rsidRPr="00EB22D0" w14:paraId="25ECFC85" w14:textId="77777777">
              <w:trPr>
                <w:trHeight w:val="600"/>
              </w:trPr>
              <w:tc>
                <w:tcPr>
                  <w:tcW w:w="9070" w:type="dxa"/>
                  <w:tcMar>
                    <w:top w:w="40" w:type="dxa"/>
                    <w:left w:w="40" w:type="dxa"/>
                    <w:bottom w:w="40" w:type="dxa"/>
                    <w:right w:w="40" w:type="dxa"/>
                  </w:tcMar>
                </w:tcPr>
                <w:p w14:paraId="38F3DA98" w14:textId="77777777" w:rsidR="00071C26" w:rsidRPr="00EB22D0" w:rsidRDefault="00000000">
                  <w:pPr>
                    <w:jc w:val="center"/>
                    <w:rPr>
                      <w:lang w:val="lt-LT"/>
                    </w:rPr>
                  </w:pPr>
                  <w:r w:rsidRPr="00EB22D0">
                    <w:rPr>
                      <w:b/>
                      <w:color w:val="000000"/>
                      <w:sz w:val="24"/>
                      <w:lang w:val="lt-LT"/>
                    </w:rPr>
                    <w:t>II SKYRIUS</w:t>
                  </w:r>
                </w:p>
                <w:p w14:paraId="7E15D082" w14:textId="77777777" w:rsidR="00071C26" w:rsidRPr="00EB22D0" w:rsidRDefault="00000000">
                  <w:pPr>
                    <w:jc w:val="center"/>
                    <w:rPr>
                      <w:lang w:val="lt-LT"/>
                    </w:rPr>
                  </w:pPr>
                  <w:r w:rsidRPr="00EB22D0">
                    <w:rPr>
                      <w:b/>
                      <w:color w:val="000000"/>
                      <w:sz w:val="24"/>
                      <w:lang w:val="lt-LT"/>
                    </w:rPr>
                    <w:t>VEIKLOS SRITIS</w:t>
                  </w:r>
                  <w:r w:rsidRPr="00EB22D0">
                    <w:rPr>
                      <w:color w:val="FFFFFF"/>
                      <w:sz w:val="24"/>
                      <w:lang w:val="lt-LT"/>
                    </w:rPr>
                    <w:t>0</w:t>
                  </w:r>
                </w:p>
              </w:tc>
            </w:tr>
            <w:tr w:rsidR="00071C26" w:rsidRPr="00EB22D0" w14:paraId="65B4D523" w14:textId="77777777">
              <w:trPr>
                <w:trHeight w:val="136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071C26" w:rsidRPr="00EB22D0" w14:paraId="12B86C01" w14:textId="77777777">
                    <w:trPr>
                      <w:trHeight w:val="260"/>
                    </w:trPr>
                    <w:tc>
                      <w:tcPr>
                        <w:tcW w:w="9070" w:type="dxa"/>
                        <w:tcMar>
                          <w:top w:w="40" w:type="dxa"/>
                          <w:left w:w="40" w:type="dxa"/>
                          <w:bottom w:w="40" w:type="dxa"/>
                          <w:right w:w="40" w:type="dxa"/>
                        </w:tcMar>
                      </w:tcPr>
                      <w:p w14:paraId="0FA0465F" w14:textId="77777777" w:rsidR="00071C26" w:rsidRPr="00EB22D0" w:rsidRDefault="00000000">
                        <w:pPr>
                          <w:rPr>
                            <w:lang w:val="lt-LT"/>
                          </w:rPr>
                        </w:pPr>
                        <w:r w:rsidRPr="00EB22D0">
                          <w:rPr>
                            <w:color w:val="000000"/>
                            <w:sz w:val="24"/>
                            <w:lang w:val="lt-LT"/>
                          </w:rPr>
                          <w:t>3. Administracinių paslaugų teikimas.</w:t>
                        </w:r>
                      </w:p>
                    </w:tc>
                  </w:tr>
                  <w:tr w:rsidR="00071C26" w:rsidRPr="00EB22D0" w14:paraId="442C7B13" w14:textId="77777777">
                    <w:trPr>
                      <w:trHeight w:val="260"/>
                    </w:trPr>
                    <w:tc>
                      <w:tcPr>
                        <w:tcW w:w="9070" w:type="dxa"/>
                        <w:tcMar>
                          <w:top w:w="40" w:type="dxa"/>
                          <w:left w:w="40" w:type="dxa"/>
                          <w:bottom w:w="40" w:type="dxa"/>
                          <w:right w:w="40" w:type="dxa"/>
                        </w:tcMar>
                      </w:tcPr>
                      <w:p w14:paraId="48140C66" w14:textId="77777777" w:rsidR="00071C26" w:rsidRPr="00EB22D0" w:rsidRDefault="00000000">
                        <w:pPr>
                          <w:rPr>
                            <w:lang w:val="lt-LT"/>
                          </w:rPr>
                        </w:pPr>
                        <w:r w:rsidRPr="00EB22D0">
                          <w:rPr>
                            <w:color w:val="000000"/>
                            <w:sz w:val="24"/>
                            <w:lang w:val="lt-LT"/>
                          </w:rPr>
                          <w:t>4. Administracinis reglamentavimas.</w:t>
                        </w:r>
                      </w:p>
                    </w:tc>
                  </w:tr>
                  <w:tr w:rsidR="00071C26" w:rsidRPr="00EB22D0" w14:paraId="64472740" w14:textId="77777777">
                    <w:trPr>
                      <w:trHeight w:val="260"/>
                    </w:trPr>
                    <w:tc>
                      <w:tcPr>
                        <w:tcW w:w="9070" w:type="dxa"/>
                        <w:tcMar>
                          <w:top w:w="40" w:type="dxa"/>
                          <w:left w:w="40" w:type="dxa"/>
                          <w:bottom w:w="40" w:type="dxa"/>
                          <w:right w:w="40" w:type="dxa"/>
                        </w:tcMar>
                      </w:tcPr>
                      <w:p w14:paraId="797A4F75" w14:textId="77777777" w:rsidR="00071C26" w:rsidRPr="00EB22D0" w:rsidRDefault="00000000">
                        <w:pPr>
                          <w:rPr>
                            <w:lang w:val="lt-LT"/>
                          </w:rPr>
                        </w:pPr>
                        <w:r w:rsidRPr="00EB22D0">
                          <w:rPr>
                            <w:color w:val="000000"/>
                            <w:sz w:val="24"/>
                            <w:lang w:val="lt-LT"/>
                          </w:rPr>
                          <w:t>5. Teisės aktų ir administracinių sprendimų įgyvendinimo ir laikymosi priežiūra.</w:t>
                        </w:r>
                      </w:p>
                    </w:tc>
                  </w:tr>
                  <w:tr w:rsidR="00071C26" w:rsidRPr="00EB22D0" w14:paraId="24D0E294" w14:textId="77777777">
                    <w:trPr>
                      <w:trHeight w:val="260"/>
                    </w:trPr>
                    <w:tc>
                      <w:tcPr>
                        <w:tcW w:w="9070" w:type="dxa"/>
                        <w:tcMar>
                          <w:top w:w="40" w:type="dxa"/>
                          <w:left w:w="40" w:type="dxa"/>
                          <w:bottom w:w="40" w:type="dxa"/>
                          <w:right w:w="40" w:type="dxa"/>
                        </w:tcMar>
                      </w:tcPr>
                      <w:p w14:paraId="18B9A3E2" w14:textId="77777777" w:rsidR="00071C26" w:rsidRPr="00EB22D0" w:rsidRDefault="00000000" w:rsidP="00EB22D0">
                        <w:pPr>
                          <w:jc w:val="both"/>
                          <w:rPr>
                            <w:lang w:val="lt-LT"/>
                          </w:rPr>
                        </w:pPr>
                        <w:r w:rsidRPr="00EB22D0">
                          <w:rPr>
                            <w:color w:val="000000"/>
                            <w:sz w:val="24"/>
                            <w:lang w:val="lt-LT"/>
                          </w:rPr>
                          <w:t>6. Pagalba valstybės ar vietos valdžią įgyvendinantiems asmenims atliekant jiems nustatytas funkcijas, išskyrus vidaus administravimo funkcijas, kaip jos apibrėžtos Viešojo administravimo   įstatyme (tarptautiniai ryšiai).</w:t>
                        </w:r>
                      </w:p>
                    </w:tc>
                  </w:tr>
                </w:tbl>
                <w:p w14:paraId="7C911A8F" w14:textId="77777777" w:rsidR="00071C26" w:rsidRPr="00EB22D0" w:rsidRDefault="00071C26">
                  <w:pPr>
                    <w:rPr>
                      <w:lang w:val="lt-LT"/>
                    </w:rPr>
                  </w:pPr>
                </w:p>
              </w:tc>
            </w:tr>
          </w:tbl>
          <w:p w14:paraId="65617CD9" w14:textId="77777777" w:rsidR="00071C26" w:rsidRPr="00EB22D0" w:rsidRDefault="00071C26">
            <w:pPr>
              <w:rPr>
                <w:lang w:val="lt-LT"/>
              </w:rPr>
            </w:pPr>
          </w:p>
        </w:tc>
      </w:tr>
      <w:tr w:rsidR="00071C26" w:rsidRPr="00EB22D0" w14:paraId="3EF902B5" w14:textId="77777777">
        <w:trPr>
          <w:trHeight w:val="126"/>
        </w:trPr>
        <w:tc>
          <w:tcPr>
            <w:tcW w:w="5" w:type="dxa"/>
          </w:tcPr>
          <w:p w14:paraId="6BF54559" w14:textId="77777777" w:rsidR="00071C26" w:rsidRPr="00EB22D0" w:rsidRDefault="00071C26">
            <w:pPr>
              <w:pStyle w:val="EmptyLayoutCell"/>
              <w:rPr>
                <w:lang w:val="lt-LT"/>
              </w:rPr>
            </w:pPr>
          </w:p>
        </w:tc>
        <w:tc>
          <w:tcPr>
            <w:tcW w:w="1" w:type="dxa"/>
          </w:tcPr>
          <w:p w14:paraId="3B724DE9" w14:textId="77777777" w:rsidR="00071C26" w:rsidRPr="00EB22D0" w:rsidRDefault="00071C26">
            <w:pPr>
              <w:pStyle w:val="EmptyLayoutCell"/>
              <w:rPr>
                <w:lang w:val="lt-LT"/>
              </w:rPr>
            </w:pPr>
          </w:p>
        </w:tc>
        <w:tc>
          <w:tcPr>
            <w:tcW w:w="13" w:type="dxa"/>
          </w:tcPr>
          <w:p w14:paraId="2B23B0BF" w14:textId="77777777" w:rsidR="00071C26" w:rsidRPr="00EB22D0" w:rsidRDefault="00071C26">
            <w:pPr>
              <w:pStyle w:val="EmptyLayoutCell"/>
              <w:rPr>
                <w:lang w:val="lt-LT"/>
              </w:rPr>
            </w:pPr>
          </w:p>
        </w:tc>
        <w:tc>
          <w:tcPr>
            <w:tcW w:w="1" w:type="dxa"/>
          </w:tcPr>
          <w:p w14:paraId="134065B5" w14:textId="77777777" w:rsidR="00071C26" w:rsidRPr="00EB22D0" w:rsidRDefault="00071C26">
            <w:pPr>
              <w:pStyle w:val="EmptyLayoutCell"/>
              <w:rPr>
                <w:lang w:val="lt-LT"/>
              </w:rPr>
            </w:pPr>
          </w:p>
        </w:tc>
        <w:tc>
          <w:tcPr>
            <w:tcW w:w="1" w:type="dxa"/>
          </w:tcPr>
          <w:p w14:paraId="288A8DD2" w14:textId="77777777" w:rsidR="00071C26" w:rsidRPr="00EB22D0" w:rsidRDefault="00071C26">
            <w:pPr>
              <w:pStyle w:val="EmptyLayoutCell"/>
              <w:rPr>
                <w:lang w:val="lt-LT"/>
              </w:rPr>
            </w:pPr>
          </w:p>
        </w:tc>
        <w:tc>
          <w:tcPr>
            <w:tcW w:w="9048" w:type="dxa"/>
          </w:tcPr>
          <w:p w14:paraId="666F8C8D" w14:textId="77777777" w:rsidR="00071C26" w:rsidRPr="00EB22D0" w:rsidRDefault="00071C26">
            <w:pPr>
              <w:pStyle w:val="EmptyLayoutCell"/>
              <w:rPr>
                <w:lang w:val="lt-LT"/>
              </w:rPr>
            </w:pPr>
          </w:p>
        </w:tc>
        <w:tc>
          <w:tcPr>
            <w:tcW w:w="13" w:type="dxa"/>
          </w:tcPr>
          <w:p w14:paraId="606FE034" w14:textId="77777777" w:rsidR="00071C26" w:rsidRPr="00EB22D0" w:rsidRDefault="00071C26">
            <w:pPr>
              <w:pStyle w:val="EmptyLayoutCell"/>
              <w:rPr>
                <w:lang w:val="lt-LT"/>
              </w:rPr>
            </w:pPr>
          </w:p>
        </w:tc>
      </w:tr>
      <w:tr w:rsidR="00EB22D0" w:rsidRPr="00EB22D0" w14:paraId="2A1BA29A" w14:textId="77777777" w:rsidTr="00EB22D0">
        <w:tc>
          <w:tcPr>
            <w:tcW w:w="5" w:type="dxa"/>
          </w:tcPr>
          <w:p w14:paraId="71E9AF18" w14:textId="77777777" w:rsidR="00071C26" w:rsidRPr="00EB22D0" w:rsidRDefault="00071C26">
            <w:pPr>
              <w:pStyle w:val="EmptyLayoutCell"/>
              <w:rPr>
                <w:lang w:val="lt-LT"/>
              </w:rPr>
            </w:pPr>
          </w:p>
        </w:tc>
        <w:tc>
          <w:tcPr>
            <w:tcW w:w="1" w:type="dxa"/>
          </w:tcPr>
          <w:p w14:paraId="2CEF27A7" w14:textId="77777777" w:rsidR="00071C26" w:rsidRPr="00EB22D0" w:rsidRDefault="00071C26">
            <w:pPr>
              <w:pStyle w:val="EmptyLayoutCell"/>
              <w:rPr>
                <w:lang w:val="lt-LT"/>
              </w:rPr>
            </w:pPr>
          </w:p>
        </w:tc>
        <w:tc>
          <w:tcPr>
            <w:tcW w:w="13" w:type="dxa"/>
          </w:tcPr>
          <w:p w14:paraId="6DD0F5ED" w14:textId="77777777" w:rsidR="00071C26" w:rsidRPr="00EB22D0" w:rsidRDefault="00071C26">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070"/>
            </w:tblGrid>
            <w:tr w:rsidR="00071C26" w:rsidRPr="00EB22D0" w14:paraId="2A918A7C" w14:textId="77777777">
              <w:trPr>
                <w:trHeight w:val="600"/>
              </w:trPr>
              <w:tc>
                <w:tcPr>
                  <w:tcW w:w="9070" w:type="dxa"/>
                  <w:tcMar>
                    <w:top w:w="40" w:type="dxa"/>
                    <w:left w:w="40" w:type="dxa"/>
                    <w:bottom w:w="40" w:type="dxa"/>
                    <w:right w:w="40" w:type="dxa"/>
                  </w:tcMar>
                </w:tcPr>
                <w:p w14:paraId="04777126" w14:textId="77777777" w:rsidR="00071C26" w:rsidRPr="00EB22D0" w:rsidRDefault="00000000">
                  <w:pPr>
                    <w:jc w:val="center"/>
                    <w:rPr>
                      <w:lang w:val="lt-LT"/>
                    </w:rPr>
                  </w:pPr>
                  <w:r w:rsidRPr="00EB22D0">
                    <w:rPr>
                      <w:b/>
                      <w:color w:val="000000"/>
                      <w:sz w:val="24"/>
                      <w:lang w:val="lt-LT"/>
                    </w:rPr>
                    <w:t>III SKYRIUS</w:t>
                  </w:r>
                </w:p>
                <w:p w14:paraId="753C6F95" w14:textId="77777777" w:rsidR="00071C26" w:rsidRPr="00EB22D0" w:rsidRDefault="00000000">
                  <w:pPr>
                    <w:jc w:val="center"/>
                    <w:rPr>
                      <w:lang w:val="lt-LT"/>
                    </w:rPr>
                  </w:pPr>
                  <w:r w:rsidRPr="00EB22D0">
                    <w:rPr>
                      <w:b/>
                      <w:color w:val="000000"/>
                      <w:sz w:val="24"/>
                      <w:lang w:val="lt-LT"/>
                    </w:rPr>
                    <w:t>PAREIGYBĖS SPECIALIZACIJA</w:t>
                  </w:r>
                  <w:r w:rsidRPr="00EB22D0">
                    <w:rPr>
                      <w:color w:val="FFFFFF"/>
                      <w:sz w:val="24"/>
                      <w:lang w:val="lt-LT"/>
                    </w:rPr>
                    <w:t>0</w:t>
                  </w:r>
                </w:p>
              </w:tc>
            </w:tr>
            <w:tr w:rsidR="00071C26" w:rsidRPr="00EB22D0" w14:paraId="00421972" w14:textId="77777777">
              <w:trPr>
                <w:trHeight w:val="136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071C26" w:rsidRPr="00EB22D0" w14:paraId="74462F72" w14:textId="77777777">
                    <w:trPr>
                      <w:trHeight w:val="260"/>
                    </w:trPr>
                    <w:tc>
                      <w:tcPr>
                        <w:tcW w:w="9070" w:type="dxa"/>
                        <w:tcMar>
                          <w:top w:w="40" w:type="dxa"/>
                          <w:left w:w="40" w:type="dxa"/>
                          <w:bottom w:w="40" w:type="dxa"/>
                          <w:right w:w="40" w:type="dxa"/>
                        </w:tcMar>
                      </w:tcPr>
                      <w:p w14:paraId="2C7A8B7E" w14:textId="77777777" w:rsidR="00071C26" w:rsidRPr="00EB22D0" w:rsidRDefault="00000000" w:rsidP="00EB22D0">
                        <w:pPr>
                          <w:jc w:val="both"/>
                          <w:rPr>
                            <w:lang w:val="lt-LT"/>
                          </w:rPr>
                        </w:pPr>
                        <w:r w:rsidRPr="00EB22D0">
                          <w:rPr>
                            <w:color w:val="000000"/>
                            <w:sz w:val="24"/>
                            <w:lang w:val="lt-LT"/>
                          </w:rPr>
                          <w:t>7. Administracinių paslaugų verslui susijusių su prekybos ir paslaugų teikimo viešosiose vietose ir mažmeninės prekybos alkoholiniais gėrimais, tabako gaminiais ir su tabako gaminiais susijusiais gaminiais licencijavimu teikimo koordinavimas.</w:t>
                        </w:r>
                      </w:p>
                    </w:tc>
                  </w:tr>
                  <w:tr w:rsidR="00071C26" w:rsidRPr="00EB22D0" w14:paraId="1765D983" w14:textId="77777777">
                    <w:trPr>
                      <w:trHeight w:val="260"/>
                    </w:trPr>
                    <w:tc>
                      <w:tcPr>
                        <w:tcW w:w="9070" w:type="dxa"/>
                        <w:tcMar>
                          <w:top w:w="40" w:type="dxa"/>
                          <w:left w:w="40" w:type="dxa"/>
                          <w:bottom w:w="40" w:type="dxa"/>
                          <w:right w:w="40" w:type="dxa"/>
                        </w:tcMar>
                      </w:tcPr>
                      <w:p w14:paraId="43971DFA" w14:textId="77777777" w:rsidR="00071C26" w:rsidRPr="00EB22D0" w:rsidRDefault="00000000">
                        <w:pPr>
                          <w:rPr>
                            <w:lang w:val="lt-LT"/>
                          </w:rPr>
                        </w:pPr>
                        <w:r w:rsidRPr="00EB22D0">
                          <w:rPr>
                            <w:color w:val="000000"/>
                            <w:sz w:val="24"/>
                            <w:lang w:val="lt-LT"/>
                          </w:rPr>
                          <w:t>8. Norminių teisės aktų rengimas ir jų įgyvendinimas.</w:t>
                        </w:r>
                      </w:p>
                    </w:tc>
                  </w:tr>
                  <w:tr w:rsidR="00071C26" w:rsidRPr="00EB22D0" w14:paraId="3C0863C9" w14:textId="77777777">
                    <w:trPr>
                      <w:trHeight w:val="260"/>
                    </w:trPr>
                    <w:tc>
                      <w:tcPr>
                        <w:tcW w:w="9070" w:type="dxa"/>
                        <w:tcMar>
                          <w:top w:w="40" w:type="dxa"/>
                          <w:left w:w="40" w:type="dxa"/>
                          <w:bottom w:w="40" w:type="dxa"/>
                          <w:right w:w="40" w:type="dxa"/>
                        </w:tcMar>
                      </w:tcPr>
                      <w:p w14:paraId="39563A53" w14:textId="77777777" w:rsidR="00071C26" w:rsidRPr="00EB22D0" w:rsidRDefault="00000000">
                        <w:pPr>
                          <w:rPr>
                            <w:lang w:val="lt-LT"/>
                          </w:rPr>
                        </w:pPr>
                        <w:r w:rsidRPr="00EB22D0">
                          <w:rPr>
                            <w:color w:val="000000"/>
                            <w:sz w:val="24"/>
                            <w:lang w:val="lt-LT"/>
                          </w:rPr>
                          <w:t>9. Priskirtų Savivaldybės valdomų įmonių ir įstaigų veiklos kontrolė.</w:t>
                        </w:r>
                      </w:p>
                    </w:tc>
                  </w:tr>
                  <w:tr w:rsidR="00071C26" w:rsidRPr="00EB22D0" w14:paraId="096C51F0" w14:textId="77777777">
                    <w:trPr>
                      <w:trHeight w:val="260"/>
                    </w:trPr>
                    <w:tc>
                      <w:tcPr>
                        <w:tcW w:w="9070" w:type="dxa"/>
                        <w:tcMar>
                          <w:top w:w="40" w:type="dxa"/>
                          <w:left w:w="40" w:type="dxa"/>
                          <w:bottom w:w="40" w:type="dxa"/>
                          <w:right w:w="40" w:type="dxa"/>
                        </w:tcMar>
                      </w:tcPr>
                      <w:p w14:paraId="28E8E37F" w14:textId="77777777" w:rsidR="00071C26" w:rsidRPr="00EB22D0" w:rsidRDefault="00000000">
                        <w:pPr>
                          <w:rPr>
                            <w:lang w:val="lt-LT"/>
                          </w:rPr>
                        </w:pPr>
                        <w:r w:rsidRPr="00EB22D0">
                          <w:rPr>
                            <w:color w:val="000000"/>
                            <w:sz w:val="24"/>
                            <w:lang w:val="lt-LT"/>
                          </w:rPr>
                          <w:t>10. Ekonomikos ir investicijų skatinimas ir pritraukimas.</w:t>
                        </w:r>
                      </w:p>
                    </w:tc>
                  </w:tr>
                </w:tbl>
                <w:p w14:paraId="1B900CA7" w14:textId="77777777" w:rsidR="00071C26" w:rsidRPr="00EB22D0" w:rsidRDefault="00071C26">
                  <w:pPr>
                    <w:rPr>
                      <w:lang w:val="lt-LT"/>
                    </w:rPr>
                  </w:pPr>
                </w:p>
              </w:tc>
            </w:tr>
          </w:tbl>
          <w:p w14:paraId="02D6D56D" w14:textId="77777777" w:rsidR="00071C26" w:rsidRPr="00EB22D0" w:rsidRDefault="00071C26">
            <w:pPr>
              <w:rPr>
                <w:lang w:val="lt-LT"/>
              </w:rPr>
            </w:pPr>
          </w:p>
        </w:tc>
      </w:tr>
      <w:tr w:rsidR="00071C26" w:rsidRPr="00EB22D0" w14:paraId="060157FE" w14:textId="77777777">
        <w:trPr>
          <w:trHeight w:val="100"/>
        </w:trPr>
        <w:tc>
          <w:tcPr>
            <w:tcW w:w="5" w:type="dxa"/>
          </w:tcPr>
          <w:p w14:paraId="0139B655" w14:textId="77777777" w:rsidR="00071C26" w:rsidRPr="00EB22D0" w:rsidRDefault="00071C26">
            <w:pPr>
              <w:pStyle w:val="EmptyLayoutCell"/>
              <w:rPr>
                <w:lang w:val="lt-LT"/>
              </w:rPr>
            </w:pPr>
          </w:p>
        </w:tc>
        <w:tc>
          <w:tcPr>
            <w:tcW w:w="1" w:type="dxa"/>
          </w:tcPr>
          <w:p w14:paraId="1E1479D4" w14:textId="77777777" w:rsidR="00071C26" w:rsidRPr="00EB22D0" w:rsidRDefault="00071C26">
            <w:pPr>
              <w:pStyle w:val="EmptyLayoutCell"/>
              <w:rPr>
                <w:lang w:val="lt-LT"/>
              </w:rPr>
            </w:pPr>
          </w:p>
        </w:tc>
        <w:tc>
          <w:tcPr>
            <w:tcW w:w="13" w:type="dxa"/>
          </w:tcPr>
          <w:p w14:paraId="12926E2C" w14:textId="77777777" w:rsidR="00071C26" w:rsidRPr="00EB22D0" w:rsidRDefault="00071C26">
            <w:pPr>
              <w:pStyle w:val="EmptyLayoutCell"/>
              <w:rPr>
                <w:lang w:val="lt-LT"/>
              </w:rPr>
            </w:pPr>
          </w:p>
        </w:tc>
        <w:tc>
          <w:tcPr>
            <w:tcW w:w="1" w:type="dxa"/>
          </w:tcPr>
          <w:p w14:paraId="169936C9" w14:textId="77777777" w:rsidR="00071C26" w:rsidRPr="00EB22D0" w:rsidRDefault="00071C26">
            <w:pPr>
              <w:pStyle w:val="EmptyLayoutCell"/>
              <w:rPr>
                <w:lang w:val="lt-LT"/>
              </w:rPr>
            </w:pPr>
          </w:p>
        </w:tc>
        <w:tc>
          <w:tcPr>
            <w:tcW w:w="1" w:type="dxa"/>
          </w:tcPr>
          <w:p w14:paraId="0ED77FF9" w14:textId="77777777" w:rsidR="00071C26" w:rsidRPr="00EB22D0" w:rsidRDefault="00071C26">
            <w:pPr>
              <w:pStyle w:val="EmptyLayoutCell"/>
              <w:rPr>
                <w:lang w:val="lt-LT"/>
              </w:rPr>
            </w:pPr>
          </w:p>
        </w:tc>
        <w:tc>
          <w:tcPr>
            <w:tcW w:w="9048" w:type="dxa"/>
          </w:tcPr>
          <w:p w14:paraId="7C551F19" w14:textId="77777777" w:rsidR="00071C26" w:rsidRPr="00EB22D0" w:rsidRDefault="00071C26">
            <w:pPr>
              <w:pStyle w:val="EmptyLayoutCell"/>
              <w:rPr>
                <w:lang w:val="lt-LT"/>
              </w:rPr>
            </w:pPr>
          </w:p>
        </w:tc>
        <w:tc>
          <w:tcPr>
            <w:tcW w:w="13" w:type="dxa"/>
          </w:tcPr>
          <w:p w14:paraId="68970E02" w14:textId="77777777" w:rsidR="00071C26" w:rsidRPr="00EB22D0" w:rsidRDefault="00071C26">
            <w:pPr>
              <w:pStyle w:val="EmptyLayoutCell"/>
              <w:rPr>
                <w:lang w:val="lt-LT"/>
              </w:rPr>
            </w:pPr>
          </w:p>
        </w:tc>
      </w:tr>
      <w:tr w:rsidR="00EB22D0" w:rsidRPr="00EB22D0" w14:paraId="123AA995" w14:textId="77777777" w:rsidTr="00EB22D0">
        <w:tc>
          <w:tcPr>
            <w:tcW w:w="5" w:type="dxa"/>
          </w:tcPr>
          <w:p w14:paraId="7C996903" w14:textId="77777777" w:rsidR="00071C26" w:rsidRPr="00EB22D0" w:rsidRDefault="00071C26">
            <w:pPr>
              <w:pStyle w:val="EmptyLayoutCell"/>
              <w:rPr>
                <w:lang w:val="lt-LT"/>
              </w:rPr>
            </w:pPr>
          </w:p>
        </w:tc>
        <w:tc>
          <w:tcPr>
            <w:tcW w:w="1" w:type="dxa"/>
          </w:tcPr>
          <w:p w14:paraId="245E8BB5" w14:textId="77777777" w:rsidR="00071C26" w:rsidRPr="00EB22D0" w:rsidRDefault="00071C26">
            <w:pPr>
              <w:pStyle w:val="EmptyLayoutCell"/>
              <w:rPr>
                <w:lang w:val="lt-LT"/>
              </w:rPr>
            </w:pPr>
          </w:p>
        </w:tc>
        <w:tc>
          <w:tcPr>
            <w:tcW w:w="13" w:type="dxa"/>
          </w:tcPr>
          <w:p w14:paraId="5A225CB8" w14:textId="77777777" w:rsidR="00071C26" w:rsidRPr="00EB22D0" w:rsidRDefault="00071C26">
            <w:pPr>
              <w:pStyle w:val="EmptyLayoutCell"/>
              <w:rPr>
                <w:lang w:val="lt-LT"/>
              </w:rPr>
            </w:pPr>
          </w:p>
        </w:tc>
        <w:tc>
          <w:tcPr>
            <w:tcW w:w="1" w:type="dxa"/>
          </w:tcPr>
          <w:p w14:paraId="734BE0FF" w14:textId="77777777" w:rsidR="00071C26" w:rsidRPr="00EB22D0" w:rsidRDefault="00071C26">
            <w:pPr>
              <w:pStyle w:val="EmptyLayoutCell"/>
              <w:rPr>
                <w:lang w:val="lt-LT"/>
              </w:rPr>
            </w:pPr>
          </w:p>
        </w:tc>
        <w:tc>
          <w:tcPr>
            <w:tcW w:w="9062" w:type="dxa"/>
            <w:gridSpan w:val="3"/>
          </w:tcPr>
          <w:tbl>
            <w:tblPr>
              <w:tblW w:w="0" w:type="auto"/>
              <w:tblCellMar>
                <w:left w:w="0" w:type="dxa"/>
                <w:right w:w="0" w:type="dxa"/>
              </w:tblCellMar>
              <w:tblLook w:val="0000" w:firstRow="0" w:lastRow="0" w:firstColumn="0" w:lastColumn="0" w:noHBand="0" w:noVBand="0"/>
            </w:tblPr>
            <w:tblGrid>
              <w:gridCol w:w="9070"/>
            </w:tblGrid>
            <w:tr w:rsidR="00071C26" w:rsidRPr="00EB22D0" w14:paraId="6B4965D5"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071C26" w:rsidRPr="00EB22D0" w14:paraId="1247D566" w14:textId="77777777">
                    <w:trPr>
                      <w:trHeight w:val="600"/>
                    </w:trPr>
                    <w:tc>
                      <w:tcPr>
                        <w:tcW w:w="9070" w:type="dxa"/>
                        <w:tcMar>
                          <w:top w:w="40" w:type="dxa"/>
                          <w:left w:w="40" w:type="dxa"/>
                          <w:bottom w:w="40" w:type="dxa"/>
                          <w:right w:w="40" w:type="dxa"/>
                        </w:tcMar>
                      </w:tcPr>
                      <w:p w14:paraId="410394E4" w14:textId="77777777" w:rsidR="00071C26" w:rsidRPr="00EB22D0" w:rsidRDefault="00000000">
                        <w:pPr>
                          <w:jc w:val="center"/>
                          <w:rPr>
                            <w:lang w:val="lt-LT"/>
                          </w:rPr>
                        </w:pPr>
                        <w:r w:rsidRPr="00EB22D0">
                          <w:rPr>
                            <w:b/>
                            <w:color w:val="000000"/>
                            <w:sz w:val="24"/>
                            <w:lang w:val="lt-LT"/>
                          </w:rPr>
                          <w:t xml:space="preserve">IV SKYRIUS </w:t>
                        </w:r>
                      </w:p>
                      <w:p w14:paraId="4173CB37" w14:textId="77777777" w:rsidR="00071C26" w:rsidRPr="00EB22D0" w:rsidRDefault="00000000">
                        <w:pPr>
                          <w:jc w:val="center"/>
                          <w:rPr>
                            <w:lang w:val="lt-LT"/>
                          </w:rPr>
                        </w:pPr>
                        <w:r w:rsidRPr="00EB22D0">
                          <w:rPr>
                            <w:b/>
                            <w:color w:val="000000"/>
                            <w:sz w:val="24"/>
                            <w:lang w:val="lt-LT"/>
                          </w:rPr>
                          <w:t>FUNKCIJOS</w:t>
                        </w:r>
                      </w:p>
                    </w:tc>
                  </w:tr>
                </w:tbl>
                <w:p w14:paraId="68D26A6A" w14:textId="77777777" w:rsidR="00071C26" w:rsidRPr="00EB22D0" w:rsidRDefault="00071C26">
                  <w:pPr>
                    <w:rPr>
                      <w:lang w:val="lt-LT"/>
                    </w:rPr>
                  </w:pPr>
                </w:p>
              </w:tc>
            </w:tr>
          </w:tbl>
          <w:p w14:paraId="79D489D9" w14:textId="77777777" w:rsidR="00071C26" w:rsidRPr="00EB22D0" w:rsidRDefault="00071C26">
            <w:pPr>
              <w:rPr>
                <w:lang w:val="lt-LT"/>
              </w:rPr>
            </w:pPr>
          </w:p>
        </w:tc>
      </w:tr>
      <w:tr w:rsidR="00071C26" w:rsidRPr="00EB22D0" w14:paraId="6278C936" w14:textId="77777777">
        <w:trPr>
          <w:trHeight w:val="20"/>
        </w:trPr>
        <w:tc>
          <w:tcPr>
            <w:tcW w:w="5" w:type="dxa"/>
          </w:tcPr>
          <w:p w14:paraId="6F887F2F" w14:textId="77777777" w:rsidR="00071C26" w:rsidRPr="00EB22D0" w:rsidRDefault="00071C26">
            <w:pPr>
              <w:pStyle w:val="EmptyLayoutCell"/>
              <w:rPr>
                <w:lang w:val="lt-LT"/>
              </w:rPr>
            </w:pPr>
          </w:p>
        </w:tc>
        <w:tc>
          <w:tcPr>
            <w:tcW w:w="1" w:type="dxa"/>
          </w:tcPr>
          <w:p w14:paraId="62843368" w14:textId="77777777" w:rsidR="00071C26" w:rsidRPr="00EB22D0" w:rsidRDefault="00071C26">
            <w:pPr>
              <w:pStyle w:val="EmptyLayoutCell"/>
              <w:rPr>
                <w:lang w:val="lt-LT"/>
              </w:rPr>
            </w:pPr>
          </w:p>
        </w:tc>
        <w:tc>
          <w:tcPr>
            <w:tcW w:w="13" w:type="dxa"/>
          </w:tcPr>
          <w:p w14:paraId="04B512A6" w14:textId="77777777" w:rsidR="00071C26" w:rsidRPr="00EB22D0" w:rsidRDefault="00071C26">
            <w:pPr>
              <w:pStyle w:val="EmptyLayoutCell"/>
              <w:rPr>
                <w:lang w:val="lt-LT"/>
              </w:rPr>
            </w:pPr>
          </w:p>
        </w:tc>
        <w:tc>
          <w:tcPr>
            <w:tcW w:w="1" w:type="dxa"/>
          </w:tcPr>
          <w:p w14:paraId="31991311" w14:textId="77777777" w:rsidR="00071C26" w:rsidRPr="00EB22D0" w:rsidRDefault="00071C26">
            <w:pPr>
              <w:pStyle w:val="EmptyLayoutCell"/>
              <w:rPr>
                <w:lang w:val="lt-LT"/>
              </w:rPr>
            </w:pPr>
          </w:p>
        </w:tc>
        <w:tc>
          <w:tcPr>
            <w:tcW w:w="1" w:type="dxa"/>
          </w:tcPr>
          <w:p w14:paraId="587D45D2" w14:textId="77777777" w:rsidR="00071C26" w:rsidRPr="00EB22D0" w:rsidRDefault="00071C26">
            <w:pPr>
              <w:pStyle w:val="EmptyLayoutCell"/>
              <w:rPr>
                <w:lang w:val="lt-LT"/>
              </w:rPr>
            </w:pPr>
          </w:p>
        </w:tc>
        <w:tc>
          <w:tcPr>
            <w:tcW w:w="9048" w:type="dxa"/>
          </w:tcPr>
          <w:p w14:paraId="58EC708A" w14:textId="77777777" w:rsidR="00071C26" w:rsidRPr="00EB22D0" w:rsidRDefault="00071C26">
            <w:pPr>
              <w:pStyle w:val="EmptyLayoutCell"/>
              <w:rPr>
                <w:lang w:val="lt-LT"/>
              </w:rPr>
            </w:pPr>
          </w:p>
        </w:tc>
        <w:tc>
          <w:tcPr>
            <w:tcW w:w="13" w:type="dxa"/>
          </w:tcPr>
          <w:p w14:paraId="01A64384" w14:textId="77777777" w:rsidR="00071C26" w:rsidRPr="00EB22D0" w:rsidRDefault="00071C26">
            <w:pPr>
              <w:pStyle w:val="EmptyLayoutCell"/>
              <w:rPr>
                <w:lang w:val="lt-LT"/>
              </w:rPr>
            </w:pPr>
          </w:p>
        </w:tc>
      </w:tr>
      <w:tr w:rsidR="00EB22D0" w:rsidRPr="00EB22D0" w14:paraId="7AAAA711" w14:textId="77777777" w:rsidTr="00EB22D0">
        <w:tc>
          <w:tcPr>
            <w:tcW w:w="5" w:type="dxa"/>
          </w:tcPr>
          <w:p w14:paraId="4ECC078A" w14:textId="77777777" w:rsidR="00071C26" w:rsidRPr="00EB22D0" w:rsidRDefault="00071C26">
            <w:pPr>
              <w:pStyle w:val="EmptyLayoutCell"/>
              <w:rPr>
                <w:lang w:val="lt-LT"/>
              </w:rPr>
            </w:pPr>
          </w:p>
        </w:tc>
        <w:tc>
          <w:tcPr>
            <w:tcW w:w="1" w:type="dxa"/>
          </w:tcPr>
          <w:p w14:paraId="044A2628" w14:textId="77777777" w:rsidR="00071C26" w:rsidRPr="00EB22D0" w:rsidRDefault="00071C26">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069"/>
            </w:tblGrid>
            <w:tr w:rsidR="00071C26" w:rsidRPr="00EB22D0" w14:paraId="2F302B64" w14:textId="77777777">
              <w:trPr>
                <w:trHeight w:val="260"/>
              </w:trPr>
              <w:tc>
                <w:tcPr>
                  <w:tcW w:w="9069" w:type="dxa"/>
                  <w:tcMar>
                    <w:top w:w="40" w:type="dxa"/>
                    <w:left w:w="40" w:type="dxa"/>
                    <w:bottom w:w="40" w:type="dxa"/>
                    <w:right w:w="40" w:type="dxa"/>
                  </w:tcMar>
                </w:tcPr>
                <w:p w14:paraId="2BA68B06" w14:textId="77777777" w:rsidR="00071C26" w:rsidRPr="00EB22D0" w:rsidRDefault="00000000" w:rsidP="00EB22D0">
                  <w:pPr>
                    <w:jc w:val="both"/>
                    <w:rPr>
                      <w:lang w:val="lt-LT"/>
                    </w:rPr>
                  </w:pPr>
                  <w:r w:rsidRPr="00EB22D0">
                    <w:rPr>
                      <w:color w:val="000000"/>
                      <w:sz w:val="24"/>
                      <w:lang w:val="lt-LT"/>
                    </w:rPr>
                    <w:t>11. Įstaigos vadovo pavedimu atstovauja įstaigai santykiuose su kitomis įstaigomis, organizacijomis bei fiziniais asmenimis.</w:t>
                  </w:r>
                </w:p>
              </w:tc>
            </w:tr>
            <w:tr w:rsidR="00071C26" w:rsidRPr="00EB22D0" w14:paraId="42E75972" w14:textId="77777777">
              <w:trPr>
                <w:trHeight w:val="260"/>
              </w:trPr>
              <w:tc>
                <w:tcPr>
                  <w:tcW w:w="9069" w:type="dxa"/>
                  <w:tcMar>
                    <w:top w:w="40" w:type="dxa"/>
                    <w:left w:w="40" w:type="dxa"/>
                    <w:bottom w:w="40" w:type="dxa"/>
                    <w:right w:w="40" w:type="dxa"/>
                  </w:tcMar>
                </w:tcPr>
                <w:p w14:paraId="65FD565F" w14:textId="77777777" w:rsidR="00071C26" w:rsidRPr="00EB22D0" w:rsidRDefault="00000000" w:rsidP="00EB22D0">
                  <w:pPr>
                    <w:jc w:val="both"/>
                    <w:rPr>
                      <w:lang w:val="lt-LT"/>
                    </w:rPr>
                  </w:pPr>
                  <w:r w:rsidRPr="00EB22D0">
                    <w:rPr>
                      <w:color w:val="000000"/>
                      <w:sz w:val="24"/>
                      <w:lang w:val="lt-LT"/>
                    </w:rPr>
                    <w:t>12. Prireikus priima su struktūrinio padalinio veikla susijusius sprendimus.</w:t>
                  </w:r>
                </w:p>
              </w:tc>
            </w:tr>
            <w:tr w:rsidR="00071C26" w:rsidRPr="00EB22D0" w14:paraId="22965A1B" w14:textId="77777777">
              <w:trPr>
                <w:trHeight w:val="260"/>
              </w:trPr>
              <w:tc>
                <w:tcPr>
                  <w:tcW w:w="9069" w:type="dxa"/>
                  <w:tcMar>
                    <w:top w:w="40" w:type="dxa"/>
                    <w:left w:w="40" w:type="dxa"/>
                    <w:bottom w:w="40" w:type="dxa"/>
                    <w:right w:w="40" w:type="dxa"/>
                  </w:tcMar>
                </w:tcPr>
                <w:p w14:paraId="405F4993" w14:textId="77777777" w:rsidR="00071C26" w:rsidRPr="00EB22D0" w:rsidRDefault="00000000" w:rsidP="00EB22D0">
                  <w:pPr>
                    <w:jc w:val="both"/>
                    <w:rPr>
                      <w:lang w:val="lt-LT"/>
                    </w:rPr>
                  </w:pPr>
                  <w:r w:rsidRPr="00EB22D0">
                    <w:rPr>
                      <w:color w:val="000000"/>
                      <w:sz w:val="24"/>
                      <w:lang w:val="lt-LT"/>
                    </w:rPr>
                    <w:t>13. Prireikus valdo struktūrinio padalinio žmogiškuosius išteklius teisės aktų nustatyta tvarka.</w:t>
                  </w:r>
                </w:p>
              </w:tc>
            </w:tr>
            <w:tr w:rsidR="00071C26" w:rsidRPr="00EB22D0" w14:paraId="3D199744" w14:textId="77777777">
              <w:trPr>
                <w:trHeight w:val="260"/>
              </w:trPr>
              <w:tc>
                <w:tcPr>
                  <w:tcW w:w="9069" w:type="dxa"/>
                  <w:tcMar>
                    <w:top w:w="40" w:type="dxa"/>
                    <w:left w:w="40" w:type="dxa"/>
                    <w:bottom w:w="40" w:type="dxa"/>
                    <w:right w:w="40" w:type="dxa"/>
                  </w:tcMar>
                </w:tcPr>
                <w:p w14:paraId="7D0B7F25" w14:textId="77777777" w:rsidR="00071C26" w:rsidRPr="00EB22D0" w:rsidRDefault="00000000" w:rsidP="00EB22D0">
                  <w:pPr>
                    <w:jc w:val="both"/>
                    <w:rPr>
                      <w:lang w:val="lt-LT"/>
                    </w:rPr>
                  </w:pPr>
                  <w:r w:rsidRPr="00EB22D0">
                    <w:rPr>
                      <w:color w:val="000000"/>
                      <w:sz w:val="24"/>
                      <w:lang w:val="lt-LT"/>
                    </w:rPr>
                    <w:t>14. Rengia ir teikia pasiūlymus su struktūrinio padalinio veikla susijusiais klausimais.</w:t>
                  </w:r>
                </w:p>
              </w:tc>
            </w:tr>
            <w:tr w:rsidR="00071C26" w:rsidRPr="00EB22D0" w14:paraId="653B4F68" w14:textId="77777777">
              <w:trPr>
                <w:trHeight w:val="260"/>
              </w:trPr>
              <w:tc>
                <w:tcPr>
                  <w:tcW w:w="9069" w:type="dxa"/>
                  <w:tcMar>
                    <w:top w:w="40" w:type="dxa"/>
                    <w:left w:w="40" w:type="dxa"/>
                    <w:bottom w:w="40" w:type="dxa"/>
                    <w:right w:w="40" w:type="dxa"/>
                  </w:tcMar>
                </w:tcPr>
                <w:p w14:paraId="19CCEA0A" w14:textId="77777777" w:rsidR="00071C26" w:rsidRPr="00EB22D0" w:rsidRDefault="00000000" w:rsidP="00EB22D0">
                  <w:pPr>
                    <w:jc w:val="both"/>
                    <w:rPr>
                      <w:lang w:val="lt-LT"/>
                    </w:rPr>
                  </w:pPr>
                  <w:r w:rsidRPr="00EB22D0">
                    <w:rPr>
                      <w:color w:val="000000"/>
                      <w:sz w:val="24"/>
                      <w:lang w:val="lt-LT"/>
                    </w:rPr>
                    <w:t>15. Užtikrina struktūrinio padalinio veiklos vykdymui aktualios informacijos apdorojimą.</w:t>
                  </w:r>
                </w:p>
              </w:tc>
            </w:tr>
            <w:tr w:rsidR="00071C26" w:rsidRPr="00EB22D0" w14:paraId="65F61B7B" w14:textId="77777777">
              <w:trPr>
                <w:trHeight w:val="260"/>
              </w:trPr>
              <w:tc>
                <w:tcPr>
                  <w:tcW w:w="9069" w:type="dxa"/>
                  <w:tcMar>
                    <w:top w:w="40" w:type="dxa"/>
                    <w:left w:w="40" w:type="dxa"/>
                    <w:bottom w:w="40" w:type="dxa"/>
                    <w:right w:w="40" w:type="dxa"/>
                  </w:tcMar>
                </w:tcPr>
                <w:p w14:paraId="2F623774" w14:textId="77777777" w:rsidR="00071C26" w:rsidRPr="00EB22D0" w:rsidRDefault="00000000" w:rsidP="00EB22D0">
                  <w:pPr>
                    <w:jc w:val="both"/>
                    <w:rPr>
                      <w:lang w:val="lt-LT"/>
                    </w:rPr>
                  </w:pPr>
                  <w:r w:rsidRPr="00EB22D0">
                    <w:rPr>
                      <w:color w:val="000000"/>
                      <w:sz w:val="24"/>
                      <w:lang w:val="lt-LT"/>
                    </w:rPr>
                    <w:t>16. Užtikrina struktūrinio padalinio veiklų vykdymą.</w:t>
                  </w:r>
                </w:p>
              </w:tc>
            </w:tr>
            <w:tr w:rsidR="00071C26" w:rsidRPr="00EB22D0" w14:paraId="00103914" w14:textId="77777777">
              <w:trPr>
                <w:trHeight w:val="260"/>
              </w:trPr>
              <w:tc>
                <w:tcPr>
                  <w:tcW w:w="9069" w:type="dxa"/>
                  <w:tcMar>
                    <w:top w:w="40" w:type="dxa"/>
                    <w:left w:w="40" w:type="dxa"/>
                    <w:bottom w:w="40" w:type="dxa"/>
                    <w:right w:w="40" w:type="dxa"/>
                  </w:tcMar>
                </w:tcPr>
                <w:p w14:paraId="2D891C52" w14:textId="77777777" w:rsidR="00071C26" w:rsidRPr="00EB22D0" w:rsidRDefault="00000000" w:rsidP="00EB22D0">
                  <w:pPr>
                    <w:jc w:val="both"/>
                    <w:rPr>
                      <w:lang w:val="lt-LT"/>
                    </w:rPr>
                  </w:pPr>
                  <w:r w:rsidRPr="00EB22D0">
                    <w:rPr>
                      <w:color w:val="000000"/>
                      <w:sz w:val="24"/>
                      <w:lang w:val="lt-LT"/>
                    </w:rPr>
                    <w:t>17. Užtikrina su struktūrinio padalinio veikla susijusios informacijos rengimą ir teikimą.</w:t>
                  </w:r>
                </w:p>
              </w:tc>
            </w:tr>
            <w:tr w:rsidR="00071C26" w:rsidRPr="00EB22D0" w14:paraId="52C16E32" w14:textId="77777777">
              <w:trPr>
                <w:trHeight w:val="260"/>
              </w:trPr>
              <w:tc>
                <w:tcPr>
                  <w:tcW w:w="9069" w:type="dxa"/>
                  <w:tcMar>
                    <w:top w:w="40" w:type="dxa"/>
                    <w:left w:w="40" w:type="dxa"/>
                    <w:bottom w:w="40" w:type="dxa"/>
                    <w:right w:w="40" w:type="dxa"/>
                  </w:tcMar>
                </w:tcPr>
                <w:p w14:paraId="096A6C17" w14:textId="77777777" w:rsidR="00071C26" w:rsidRPr="00EB22D0" w:rsidRDefault="00000000" w:rsidP="00EB22D0">
                  <w:pPr>
                    <w:jc w:val="both"/>
                    <w:rPr>
                      <w:lang w:val="lt-LT"/>
                    </w:rPr>
                  </w:pPr>
                  <w:r w:rsidRPr="00EB22D0">
                    <w:rPr>
                      <w:color w:val="000000"/>
                      <w:sz w:val="24"/>
                      <w:lang w:val="lt-LT"/>
                    </w:rPr>
                    <w:t>18. Užtikrina su struktūrinio padalinio veikla susijusių dokumentų rengimą.</w:t>
                  </w:r>
                </w:p>
              </w:tc>
            </w:tr>
            <w:tr w:rsidR="00071C26" w:rsidRPr="00EB22D0" w14:paraId="513DBE7C" w14:textId="77777777">
              <w:trPr>
                <w:trHeight w:val="260"/>
              </w:trPr>
              <w:tc>
                <w:tcPr>
                  <w:tcW w:w="9069" w:type="dxa"/>
                  <w:tcMar>
                    <w:top w:w="40" w:type="dxa"/>
                    <w:left w:w="40" w:type="dxa"/>
                    <w:bottom w:w="40" w:type="dxa"/>
                    <w:right w:w="40" w:type="dxa"/>
                  </w:tcMar>
                </w:tcPr>
                <w:p w14:paraId="61AD525E" w14:textId="77777777" w:rsidR="00071C26" w:rsidRPr="00EB22D0" w:rsidRDefault="00000000" w:rsidP="00EB22D0">
                  <w:pPr>
                    <w:jc w:val="both"/>
                    <w:rPr>
                      <w:lang w:val="lt-LT"/>
                    </w:rPr>
                  </w:pPr>
                  <w:r w:rsidRPr="00EB22D0">
                    <w:rPr>
                      <w:color w:val="000000"/>
                      <w:sz w:val="24"/>
                      <w:lang w:val="lt-LT"/>
                    </w:rPr>
                    <w:lastRenderedPageBreak/>
                    <w:t>19. Organizuoja keleivinio transporto vežėjų išlaidų (negautų pajamų) už lengvatinį keleivių vežimą ir nuostolių kompensacijos už reguliaraus susisiekimo maršrutais išlaidų kompensavimą, tikrina kompensacijų pagrįstumą.</w:t>
                  </w:r>
                </w:p>
              </w:tc>
            </w:tr>
            <w:tr w:rsidR="00071C26" w:rsidRPr="00EB22D0" w14:paraId="3EDF2EF5" w14:textId="77777777">
              <w:trPr>
                <w:trHeight w:val="260"/>
              </w:trPr>
              <w:tc>
                <w:tcPr>
                  <w:tcW w:w="9069" w:type="dxa"/>
                  <w:tcMar>
                    <w:top w:w="40" w:type="dxa"/>
                    <w:left w:w="40" w:type="dxa"/>
                    <w:bottom w:w="40" w:type="dxa"/>
                    <w:right w:w="40" w:type="dxa"/>
                  </w:tcMar>
                </w:tcPr>
                <w:p w14:paraId="48C168D2" w14:textId="77777777" w:rsidR="00071C26" w:rsidRPr="00EB22D0" w:rsidRDefault="00000000" w:rsidP="00EB22D0">
                  <w:pPr>
                    <w:jc w:val="both"/>
                    <w:rPr>
                      <w:lang w:val="lt-LT"/>
                    </w:rPr>
                  </w:pPr>
                  <w:r w:rsidRPr="00EB22D0">
                    <w:rPr>
                      <w:color w:val="000000"/>
                      <w:sz w:val="24"/>
                      <w:lang w:val="lt-LT"/>
                    </w:rPr>
                    <w:t>20. Organizuoja patvirtintų kuruojamų sričių programų vykdymą, rengia ir teikia Skyriaus vedėjui veiklos, kuruojamų programų (ar jų priemonių) vykdymo (įgyvendinimo) ir kt. ataskaitas, teikia informaciją Apskaitos skyriui apie investicijas į asocijuotus ir kontroliuojamus subjektus.</w:t>
                  </w:r>
                </w:p>
              </w:tc>
            </w:tr>
            <w:tr w:rsidR="00071C26" w:rsidRPr="00EB22D0" w14:paraId="4D606B63" w14:textId="77777777">
              <w:trPr>
                <w:trHeight w:val="260"/>
              </w:trPr>
              <w:tc>
                <w:tcPr>
                  <w:tcW w:w="9069" w:type="dxa"/>
                  <w:tcMar>
                    <w:top w:w="40" w:type="dxa"/>
                    <w:left w:w="40" w:type="dxa"/>
                    <w:bottom w:w="40" w:type="dxa"/>
                    <w:right w:w="40" w:type="dxa"/>
                  </w:tcMar>
                </w:tcPr>
                <w:p w14:paraId="131951B6" w14:textId="77777777" w:rsidR="00071C26" w:rsidRPr="00EB22D0" w:rsidRDefault="00000000" w:rsidP="00EB22D0">
                  <w:pPr>
                    <w:jc w:val="both"/>
                    <w:rPr>
                      <w:lang w:val="lt-LT"/>
                    </w:rPr>
                  </w:pPr>
                  <w:r w:rsidRPr="00EB22D0">
                    <w:rPr>
                      <w:color w:val="000000"/>
                      <w:sz w:val="24"/>
                      <w:lang w:val="lt-LT"/>
                    </w:rPr>
                    <w:t>21. Dalyvauja rengiant ir koreguojant Savivaldybės strateginį plėtros ir strateginį veiklos planus bei Savivaldybės biudžetą, rengia kuruojamų sričių programų ir (arba) priemonių projektus, suveda Skyriaus kuruojamos srities strateginio planavimo priemonių duomenis į strateginio planavimo programą STRAPIS.</w:t>
                  </w:r>
                </w:p>
              </w:tc>
            </w:tr>
            <w:tr w:rsidR="00071C26" w:rsidRPr="00EB22D0" w14:paraId="5745CB38" w14:textId="77777777">
              <w:trPr>
                <w:trHeight w:val="260"/>
              </w:trPr>
              <w:tc>
                <w:tcPr>
                  <w:tcW w:w="9069" w:type="dxa"/>
                  <w:tcMar>
                    <w:top w:w="40" w:type="dxa"/>
                    <w:left w:w="40" w:type="dxa"/>
                    <w:bottom w:w="40" w:type="dxa"/>
                    <w:right w:w="40" w:type="dxa"/>
                  </w:tcMar>
                </w:tcPr>
                <w:p w14:paraId="07049E9E" w14:textId="77777777" w:rsidR="00071C26" w:rsidRPr="00EB22D0" w:rsidRDefault="00000000" w:rsidP="00EB22D0">
                  <w:pPr>
                    <w:jc w:val="both"/>
                    <w:rPr>
                      <w:lang w:val="lt-LT"/>
                    </w:rPr>
                  </w:pPr>
                  <w:r w:rsidRPr="00EB22D0">
                    <w:rPr>
                      <w:color w:val="000000"/>
                      <w:sz w:val="24"/>
                      <w:lang w:val="lt-LT"/>
                    </w:rPr>
                    <w:t>22. Analizuoja priskirtų Savivaldybės valdomų įmonių ir įstaigų veiklos organizavimą, finansinę būklę, faktinius ir prognozuojamus ūkinės veiklos rodiklius, pajamų ir išlaidų sąmatas, metines finansines ataskaitas, sistemina informaciją, teikia siūlymus dėl veiklos efektyvumo didinimo, plėtros ar reorganizavimo.</w:t>
                  </w:r>
                </w:p>
              </w:tc>
            </w:tr>
            <w:tr w:rsidR="00071C26" w:rsidRPr="00EB22D0" w14:paraId="1C851069" w14:textId="77777777">
              <w:trPr>
                <w:trHeight w:val="260"/>
              </w:trPr>
              <w:tc>
                <w:tcPr>
                  <w:tcW w:w="9069" w:type="dxa"/>
                  <w:tcMar>
                    <w:top w:w="40" w:type="dxa"/>
                    <w:left w:w="40" w:type="dxa"/>
                    <w:bottom w:w="40" w:type="dxa"/>
                    <w:right w:w="40" w:type="dxa"/>
                  </w:tcMar>
                </w:tcPr>
                <w:p w14:paraId="2B92098C" w14:textId="77777777" w:rsidR="00071C26" w:rsidRPr="00EB22D0" w:rsidRDefault="00000000" w:rsidP="00EB22D0">
                  <w:pPr>
                    <w:jc w:val="both"/>
                    <w:rPr>
                      <w:lang w:val="lt-LT"/>
                    </w:rPr>
                  </w:pPr>
                  <w:r w:rsidRPr="00EB22D0">
                    <w:rPr>
                      <w:color w:val="000000"/>
                      <w:sz w:val="24"/>
                      <w:lang w:val="lt-LT"/>
                    </w:rPr>
                    <w:t>23. Pavaduoja skyriaus vedėją jam nesant.</w:t>
                  </w:r>
                </w:p>
              </w:tc>
            </w:tr>
            <w:tr w:rsidR="00071C26" w:rsidRPr="00EB22D0" w14:paraId="3FC096FA" w14:textId="77777777">
              <w:trPr>
                <w:trHeight w:val="260"/>
              </w:trPr>
              <w:tc>
                <w:tcPr>
                  <w:tcW w:w="9069" w:type="dxa"/>
                  <w:tcMar>
                    <w:top w:w="40" w:type="dxa"/>
                    <w:left w:w="40" w:type="dxa"/>
                    <w:bottom w:w="40" w:type="dxa"/>
                    <w:right w:w="40" w:type="dxa"/>
                  </w:tcMar>
                </w:tcPr>
                <w:p w14:paraId="37D349BD" w14:textId="77777777" w:rsidR="00071C26" w:rsidRPr="00EB22D0" w:rsidRDefault="00000000">
                  <w:pPr>
                    <w:rPr>
                      <w:lang w:val="lt-LT"/>
                    </w:rPr>
                  </w:pPr>
                  <w:r w:rsidRPr="00EB22D0">
                    <w:rPr>
                      <w:color w:val="000000"/>
                      <w:sz w:val="24"/>
                      <w:lang w:val="lt-LT"/>
                    </w:rPr>
                    <w:t>24. Vykdo kitus nenuolatinio pobūdžio su struktūrinio padalinio veikla susijusius pavedimus.</w:t>
                  </w:r>
                </w:p>
              </w:tc>
            </w:tr>
          </w:tbl>
          <w:p w14:paraId="5A6CBAF4" w14:textId="77777777" w:rsidR="00071C26" w:rsidRPr="00EB22D0" w:rsidRDefault="00071C26">
            <w:pPr>
              <w:rPr>
                <w:lang w:val="lt-LT"/>
              </w:rPr>
            </w:pPr>
          </w:p>
        </w:tc>
        <w:tc>
          <w:tcPr>
            <w:tcW w:w="13" w:type="dxa"/>
          </w:tcPr>
          <w:p w14:paraId="6CB1C39F" w14:textId="77777777" w:rsidR="00071C26" w:rsidRPr="00EB22D0" w:rsidRDefault="00071C26">
            <w:pPr>
              <w:pStyle w:val="EmptyLayoutCell"/>
              <w:rPr>
                <w:lang w:val="lt-LT"/>
              </w:rPr>
            </w:pPr>
          </w:p>
        </w:tc>
      </w:tr>
      <w:tr w:rsidR="00071C26" w:rsidRPr="00EB22D0" w14:paraId="082BB444" w14:textId="77777777">
        <w:trPr>
          <w:trHeight w:val="99"/>
        </w:trPr>
        <w:tc>
          <w:tcPr>
            <w:tcW w:w="5" w:type="dxa"/>
          </w:tcPr>
          <w:p w14:paraId="7FD81E33" w14:textId="77777777" w:rsidR="00071C26" w:rsidRPr="00EB22D0" w:rsidRDefault="00071C26">
            <w:pPr>
              <w:pStyle w:val="EmptyLayoutCell"/>
              <w:rPr>
                <w:lang w:val="lt-LT"/>
              </w:rPr>
            </w:pPr>
          </w:p>
        </w:tc>
        <w:tc>
          <w:tcPr>
            <w:tcW w:w="1" w:type="dxa"/>
          </w:tcPr>
          <w:p w14:paraId="210B8171" w14:textId="77777777" w:rsidR="00071C26" w:rsidRPr="00EB22D0" w:rsidRDefault="00071C26">
            <w:pPr>
              <w:pStyle w:val="EmptyLayoutCell"/>
              <w:rPr>
                <w:lang w:val="lt-LT"/>
              </w:rPr>
            </w:pPr>
          </w:p>
        </w:tc>
        <w:tc>
          <w:tcPr>
            <w:tcW w:w="13" w:type="dxa"/>
          </w:tcPr>
          <w:p w14:paraId="517189B7" w14:textId="77777777" w:rsidR="00071C26" w:rsidRPr="00EB22D0" w:rsidRDefault="00071C26">
            <w:pPr>
              <w:pStyle w:val="EmptyLayoutCell"/>
              <w:rPr>
                <w:lang w:val="lt-LT"/>
              </w:rPr>
            </w:pPr>
          </w:p>
        </w:tc>
        <w:tc>
          <w:tcPr>
            <w:tcW w:w="1" w:type="dxa"/>
          </w:tcPr>
          <w:p w14:paraId="0BBD1E21" w14:textId="77777777" w:rsidR="00071C26" w:rsidRPr="00EB22D0" w:rsidRDefault="00071C26">
            <w:pPr>
              <w:pStyle w:val="EmptyLayoutCell"/>
              <w:rPr>
                <w:lang w:val="lt-LT"/>
              </w:rPr>
            </w:pPr>
          </w:p>
        </w:tc>
        <w:tc>
          <w:tcPr>
            <w:tcW w:w="1" w:type="dxa"/>
          </w:tcPr>
          <w:p w14:paraId="713999FF" w14:textId="77777777" w:rsidR="00071C26" w:rsidRPr="00EB22D0" w:rsidRDefault="00071C26">
            <w:pPr>
              <w:pStyle w:val="EmptyLayoutCell"/>
              <w:rPr>
                <w:lang w:val="lt-LT"/>
              </w:rPr>
            </w:pPr>
          </w:p>
        </w:tc>
        <w:tc>
          <w:tcPr>
            <w:tcW w:w="9048" w:type="dxa"/>
          </w:tcPr>
          <w:p w14:paraId="49D5CCD0" w14:textId="77777777" w:rsidR="00071C26" w:rsidRPr="00EB22D0" w:rsidRDefault="00071C26">
            <w:pPr>
              <w:pStyle w:val="EmptyLayoutCell"/>
              <w:rPr>
                <w:lang w:val="lt-LT"/>
              </w:rPr>
            </w:pPr>
          </w:p>
        </w:tc>
        <w:tc>
          <w:tcPr>
            <w:tcW w:w="13" w:type="dxa"/>
          </w:tcPr>
          <w:p w14:paraId="2A1F2719" w14:textId="77777777" w:rsidR="00071C26" w:rsidRPr="00EB22D0" w:rsidRDefault="00071C26">
            <w:pPr>
              <w:pStyle w:val="EmptyLayoutCell"/>
              <w:rPr>
                <w:lang w:val="lt-LT"/>
              </w:rPr>
            </w:pPr>
          </w:p>
        </w:tc>
      </w:tr>
      <w:tr w:rsidR="00EB22D0" w:rsidRPr="00EB22D0" w14:paraId="4E105194" w14:textId="77777777" w:rsidTr="00EB22D0">
        <w:tc>
          <w:tcPr>
            <w:tcW w:w="5" w:type="dxa"/>
          </w:tcPr>
          <w:p w14:paraId="0FAF4170" w14:textId="77777777" w:rsidR="00071C26" w:rsidRPr="00EB22D0" w:rsidRDefault="00071C26">
            <w:pPr>
              <w:pStyle w:val="EmptyLayoutCell"/>
              <w:rPr>
                <w:lang w:val="lt-LT"/>
              </w:rPr>
            </w:pPr>
          </w:p>
        </w:tc>
        <w:tc>
          <w:tcPr>
            <w:tcW w:w="1" w:type="dxa"/>
          </w:tcPr>
          <w:p w14:paraId="516E2A05" w14:textId="77777777" w:rsidR="00071C26" w:rsidRPr="00EB22D0" w:rsidRDefault="00071C26">
            <w:pPr>
              <w:pStyle w:val="EmptyLayoutCell"/>
              <w:rPr>
                <w:lang w:val="lt-LT"/>
              </w:rPr>
            </w:pPr>
          </w:p>
        </w:tc>
        <w:tc>
          <w:tcPr>
            <w:tcW w:w="13" w:type="dxa"/>
          </w:tcPr>
          <w:p w14:paraId="0A4EF4D6" w14:textId="77777777" w:rsidR="00071C26" w:rsidRPr="00EB22D0" w:rsidRDefault="00071C26">
            <w:pPr>
              <w:pStyle w:val="EmptyLayoutCell"/>
              <w:rPr>
                <w:lang w:val="lt-LT"/>
              </w:rPr>
            </w:pPr>
          </w:p>
        </w:tc>
        <w:tc>
          <w:tcPr>
            <w:tcW w:w="1" w:type="dxa"/>
          </w:tcPr>
          <w:p w14:paraId="12136241" w14:textId="77777777" w:rsidR="00071C26" w:rsidRPr="00EB22D0" w:rsidRDefault="00071C26">
            <w:pPr>
              <w:pStyle w:val="EmptyLayoutCell"/>
              <w:rPr>
                <w:lang w:val="lt-LT"/>
              </w:rPr>
            </w:pPr>
          </w:p>
        </w:tc>
        <w:tc>
          <w:tcPr>
            <w:tcW w:w="1" w:type="dxa"/>
          </w:tcPr>
          <w:p w14:paraId="0CAD070C" w14:textId="77777777" w:rsidR="00071C26" w:rsidRPr="00EB22D0" w:rsidRDefault="00071C26">
            <w:pPr>
              <w:pStyle w:val="EmptyLayoutCell"/>
              <w:rPr>
                <w:lang w:val="lt-LT"/>
              </w:rPr>
            </w:pPr>
          </w:p>
        </w:tc>
        <w:tc>
          <w:tcPr>
            <w:tcW w:w="9061" w:type="dxa"/>
            <w:gridSpan w:val="2"/>
          </w:tcPr>
          <w:tbl>
            <w:tblPr>
              <w:tblW w:w="0" w:type="auto"/>
              <w:tblCellMar>
                <w:left w:w="0" w:type="dxa"/>
                <w:right w:w="0" w:type="dxa"/>
              </w:tblCellMar>
              <w:tblLook w:val="0000" w:firstRow="0" w:lastRow="0" w:firstColumn="0" w:lastColumn="0" w:noHBand="0" w:noVBand="0"/>
            </w:tblPr>
            <w:tblGrid>
              <w:gridCol w:w="9070"/>
            </w:tblGrid>
            <w:tr w:rsidR="00071C26" w:rsidRPr="00EB22D0" w14:paraId="4C148019" w14:textId="77777777">
              <w:trPr>
                <w:trHeight w:val="600"/>
              </w:trPr>
              <w:tc>
                <w:tcPr>
                  <w:tcW w:w="9070" w:type="dxa"/>
                  <w:tcMar>
                    <w:top w:w="40" w:type="dxa"/>
                    <w:left w:w="40" w:type="dxa"/>
                    <w:bottom w:w="40" w:type="dxa"/>
                    <w:right w:w="40" w:type="dxa"/>
                  </w:tcMar>
                </w:tcPr>
                <w:p w14:paraId="64F40A02" w14:textId="77777777" w:rsidR="00071C26" w:rsidRPr="00EB22D0" w:rsidRDefault="00000000">
                  <w:pPr>
                    <w:jc w:val="center"/>
                    <w:rPr>
                      <w:lang w:val="lt-LT"/>
                    </w:rPr>
                  </w:pPr>
                  <w:r w:rsidRPr="00EB22D0">
                    <w:rPr>
                      <w:b/>
                      <w:color w:val="000000"/>
                      <w:sz w:val="24"/>
                      <w:lang w:val="lt-LT"/>
                    </w:rPr>
                    <w:t>V SKYRIUS</w:t>
                  </w:r>
                </w:p>
                <w:p w14:paraId="0130E6D7" w14:textId="77777777" w:rsidR="00071C26" w:rsidRPr="00EB22D0" w:rsidRDefault="00000000">
                  <w:pPr>
                    <w:jc w:val="center"/>
                    <w:rPr>
                      <w:lang w:val="lt-LT"/>
                    </w:rPr>
                  </w:pPr>
                  <w:r w:rsidRPr="00EB22D0">
                    <w:rPr>
                      <w:b/>
                      <w:color w:val="000000"/>
                      <w:sz w:val="24"/>
                      <w:lang w:val="lt-LT"/>
                    </w:rPr>
                    <w:t>SPECIALIEJI REIKALAVIMAI</w:t>
                  </w:r>
                </w:p>
              </w:tc>
            </w:tr>
            <w:tr w:rsidR="00071C26" w:rsidRPr="00EB22D0" w14:paraId="48C40BD0" w14:textId="77777777">
              <w:trPr>
                <w:trHeight w:val="260"/>
              </w:trPr>
              <w:tc>
                <w:tcPr>
                  <w:tcW w:w="9070" w:type="dxa"/>
                  <w:tcMar>
                    <w:top w:w="40" w:type="dxa"/>
                    <w:left w:w="40" w:type="dxa"/>
                    <w:bottom w:w="40" w:type="dxa"/>
                    <w:right w:w="40" w:type="dxa"/>
                  </w:tcMar>
                </w:tcPr>
                <w:p w14:paraId="49832F8D" w14:textId="77777777" w:rsidR="00071C26" w:rsidRPr="00EB22D0" w:rsidRDefault="00000000">
                  <w:pPr>
                    <w:rPr>
                      <w:lang w:val="lt-LT"/>
                    </w:rPr>
                  </w:pPr>
                  <w:r w:rsidRPr="00EB22D0">
                    <w:rPr>
                      <w:color w:val="000000"/>
                      <w:sz w:val="24"/>
                      <w:lang w:val="lt-LT"/>
                    </w:rPr>
                    <w:t>25. Išsilavinimo ir darbo patirties reikalavimai:</w:t>
                  </w:r>
                  <w:r w:rsidRPr="00EB22D0">
                    <w:rPr>
                      <w:color w:val="FFFFFF"/>
                      <w:sz w:val="24"/>
                      <w:lang w:val="lt-LT"/>
                    </w:rPr>
                    <w:t>0</w:t>
                  </w:r>
                </w:p>
              </w:tc>
            </w:tr>
            <w:tr w:rsidR="00071C26" w:rsidRPr="00EB22D0" w14:paraId="6533058C" w14:textId="77777777">
              <w:trPr>
                <w:trHeight w:val="3061"/>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071C26" w:rsidRPr="00EB22D0" w14:paraId="21BFDF47" w14:textId="77777777">
                    <w:trPr>
                      <w:trHeight w:val="1697"/>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071C26" w:rsidRPr="00EB22D0" w14:paraId="17D4FEB8" w14:textId="77777777">
                          <w:trPr>
                            <w:trHeight w:val="259"/>
                          </w:trPr>
                          <w:tc>
                            <w:tcPr>
                              <w:tcW w:w="9070" w:type="dxa"/>
                              <w:tcMar>
                                <w:top w:w="40" w:type="dxa"/>
                                <w:left w:w="40" w:type="dxa"/>
                                <w:bottom w:w="40" w:type="dxa"/>
                                <w:right w:w="40" w:type="dxa"/>
                              </w:tcMar>
                            </w:tcPr>
                            <w:p w14:paraId="2406115E" w14:textId="77777777" w:rsidR="00071C26" w:rsidRPr="00EB22D0" w:rsidRDefault="00000000">
                              <w:pPr>
                                <w:rPr>
                                  <w:lang w:val="lt-LT"/>
                                </w:rPr>
                              </w:pPr>
                              <w:r w:rsidRPr="00EB22D0">
                                <w:rPr>
                                  <w:color w:val="000000"/>
                                  <w:sz w:val="24"/>
                                  <w:lang w:val="lt-LT"/>
                                </w:rPr>
                                <w:t xml:space="preserve">25.1. išsilavinimas – aukštasis universitetinis išsilavinimas (bakalauro kvalifikacinis laipsnis) arba jam lygiavertė aukštojo mokslo kvalifikacija; </w:t>
                              </w:r>
                            </w:p>
                          </w:tc>
                        </w:tr>
                        <w:tr w:rsidR="00071C26" w:rsidRPr="00EB22D0" w14:paraId="6D32FCB0" w14:textId="77777777">
                          <w:trPr>
                            <w:trHeight w:val="259"/>
                          </w:trPr>
                          <w:tc>
                            <w:tcPr>
                              <w:tcW w:w="9070" w:type="dxa"/>
                              <w:tcMar>
                                <w:top w:w="40" w:type="dxa"/>
                                <w:left w:w="40" w:type="dxa"/>
                                <w:bottom w:w="40" w:type="dxa"/>
                                <w:right w:w="40" w:type="dxa"/>
                              </w:tcMar>
                            </w:tcPr>
                            <w:p w14:paraId="613C9BD4" w14:textId="77777777" w:rsidR="00071C26" w:rsidRPr="00EB22D0" w:rsidRDefault="00000000">
                              <w:pPr>
                                <w:rPr>
                                  <w:lang w:val="lt-LT"/>
                                </w:rPr>
                              </w:pPr>
                              <w:r w:rsidRPr="00EB22D0">
                                <w:rPr>
                                  <w:color w:val="000000"/>
                                  <w:sz w:val="24"/>
                                  <w:lang w:val="lt-LT"/>
                                </w:rPr>
                                <w:t>25.2. studijų kryptis – ekonomika (arba);</w:t>
                              </w:r>
                            </w:p>
                          </w:tc>
                        </w:tr>
                        <w:tr w:rsidR="00071C26" w:rsidRPr="00EB22D0" w14:paraId="3446E32D" w14:textId="77777777">
                          <w:trPr>
                            <w:trHeight w:val="259"/>
                          </w:trPr>
                          <w:tc>
                            <w:tcPr>
                              <w:tcW w:w="9070" w:type="dxa"/>
                              <w:tcMar>
                                <w:top w:w="40" w:type="dxa"/>
                                <w:left w:w="40" w:type="dxa"/>
                                <w:bottom w:w="40" w:type="dxa"/>
                                <w:right w:w="40" w:type="dxa"/>
                              </w:tcMar>
                            </w:tcPr>
                            <w:p w14:paraId="5814E29F" w14:textId="77777777" w:rsidR="00071C26" w:rsidRPr="00EB22D0" w:rsidRDefault="00000000">
                              <w:pPr>
                                <w:rPr>
                                  <w:lang w:val="lt-LT"/>
                                </w:rPr>
                              </w:pPr>
                              <w:r w:rsidRPr="00EB22D0">
                                <w:rPr>
                                  <w:color w:val="000000"/>
                                  <w:sz w:val="24"/>
                                  <w:lang w:val="lt-LT"/>
                                </w:rPr>
                                <w:t>25.3. studijų kryptis – apskaita (arba);</w:t>
                              </w:r>
                            </w:p>
                          </w:tc>
                        </w:tr>
                        <w:tr w:rsidR="00071C26" w:rsidRPr="00EB22D0" w14:paraId="15E22E8E" w14:textId="77777777">
                          <w:trPr>
                            <w:trHeight w:val="259"/>
                          </w:trPr>
                          <w:tc>
                            <w:tcPr>
                              <w:tcW w:w="9070" w:type="dxa"/>
                              <w:tcMar>
                                <w:top w:w="40" w:type="dxa"/>
                                <w:left w:w="40" w:type="dxa"/>
                                <w:bottom w:w="40" w:type="dxa"/>
                                <w:right w:w="40" w:type="dxa"/>
                              </w:tcMar>
                            </w:tcPr>
                            <w:p w14:paraId="1E860107" w14:textId="77777777" w:rsidR="00071C26" w:rsidRPr="00EB22D0" w:rsidRDefault="00000000">
                              <w:pPr>
                                <w:rPr>
                                  <w:lang w:val="lt-LT"/>
                                </w:rPr>
                              </w:pPr>
                              <w:r w:rsidRPr="00EB22D0">
                                <w:rPr>
                                  <w:color w:val="000000"/>
                                  <w:sz w:val="24"/>
                                  <w:lang w:val="lt-LT"/>
                                </w:rPr>
                                <w:t>25.4. studijų kryptis – finansai (arba);</w:t>
                              </w:r>
                            </w:p>
                          </w:tc>
                        </w:tr>
                        <w:tr w:rsidR="00071C26" w:rsidRPr="00EB22D0" w14:paraId="7FE1D136" w14:textId="77777777">
                          <w:trPr>
                            <w:trHeight w:val="259"/>
                          </w:trPr>
                          <w:tc>
                            <w:tcPr>
                              <w:tcW w:w="9070" w:type="dxa"/>
                              <w:tcMar>
                                <w:top w:w="40" w:type="dxa"/>
                                <w:left w:w="40" w:type="dxa"/>
                                <w:bottom w:w="40" w:type="dxa"/>
                                <w:right w:w="40" w:type="dxa"/>
                              </w:tcMar>
                            </w:tcPr>
                            <w:p w14:paraId="2120BC3A" w14:textId="77777777" w:rsidR="00071C26" w:rsidRPr="00EB22D0" w:rsidRDefault="00000000">
                              <w:pPr>
                                <w:rPr>
                                  <w:lang w:val="lt-LT"/>
                                </w:rPr>
                              </w:pPr>
                              <w:r w:rsidRPr="00EB22D0">
                                <w:rPr>
                                  <w:color w:val="000000"/>
                                  <w:sz w:val="24"/>
                                  <w:lang w:val="lt-LT"/>
                                </w:rPr>
                                <w:t>25.5. studijų kryptis – viešasis administravimas (arba);</w:t>
                              </w:r>
                            </w:p>
                          </w:tc>
                        </w:tr>
                      </w:tbl>
                      <w:p w14:paraId="15240426" w14:textId="77777777" w:rsidR="00071C26" w:rsidRPr="00EB22D0" w:rsidRDefault="00071C26">
                        <w:pPr>
                          <w:rPr>
                            <w:lang w:val="lt-LT"/>
                          </w:rPr>
                        </w:pPr>
                      </w:p>
                    </w:tc>
                  </w:tr>
                  <w:tr w:rsidR="00071C26" w:rsidRPr="00EB22D0" w14:paraId="739965A8" w14:textId="77777777">
                    <w:trPr>
                      <w:trHeight w:val="265"/>
                    </w:trPr>
                    <w:tc>
                      <w:tcPr>
                        <w:tcW w:w="9070" w:type="dxa"/>
                        <w:tcMar>
                          <w:top w:w="40" w:type="dxa"/>
                          <w:left w:w="40" w:type="dxa"/>
                          <w:bottom w:w="40" w:type="dxa"/>
                          <w:right w:w="40" w:type="dxa"/>
                        </w:tcMar>
                      </w:tcPr>
                      <w:p w14:paraId="58E5667B" w14:textId="77777777" w:rsidR="00071C26" w:rsidRPr="00EB22D0" w:rsidRDefault="00000000">
                        <w:pPr>
                          <w:rPr>
                            <w:lang w:val="lt-LT"/>
                          </w:rPr>
                        </w:pPr>
                        <w:r w:rsidRPr="00EB22D0">
                          <w:rPr>
                            <w:rFonts w:ascii="Arial" w:eastAsia="Arial" w:hAnsi="Arial"/>
                            <w:color w:val="000000"/>
                            <w:lang w:val="lt-LT"/>
                          </w:rPr>
                          <w:t>arba:</w:t>
                        </w:r>
                      </w:p>
                    </w:tc>
                  </w:tr>
                  <w:tr w:rsidR="00071C26" w:rsidRPr="00EB22D0" w14:paraId="17A32078" w14:textId="77777777">
                    <w:trPr>
                      <w:trHeight w:val="1018"/>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071C26" w:rsidRPr="00EB22D0" w14:paraId="7DA3F7FF" w14:textId="77777777">
                          <w:trPr>
                            <w:trHeight w:val="259"/>
                          </w:trPr>
                          <w:tc>
                            <w:tcPr>
                              <w:tcW w:w="9070" w:type="dxa"/>
                              <w:tcMar>
                                <w:top w:w="40" w:type="dxa"/>
                                <w:left w:w="40" w:type="dxa"/>
                                <w:bottom w:w="40" w:type="dxa"/>
                                <w:right w:w="40" w:type="dxa"/>
                              </w:tcMar>
                            </w:tcPr>
                            <w:p w14:paraId="5EDDCA3A" w14:textId="77777777" w:rsidR="00071C26" w:rsidRPr="00EB22D0" w:rsidRDefault="00000000">
                              <w:pPr>
                                <w:rPr>
                                  <w:lang w:val="lt-LT"/>
                                </w:rPr>
                              </w:pPr>
                              <w:r w:rsidRPr="00EB22D0">
                                <w:rPr>
                                  <w:color w:val="000000"/>
                                  <w:sz w:val="24"/>
                                  <w:lang w:val="lt-LT"/>
                                </w:rPr>
                                <w:t xml:space="preserve">25.6. išsilavinimas – aukštasis universitetinis išsilavinimas (bakalauro kvalifikacinis laipsnis) arba jam lygiavertė aukštojo mokslo kvalifikacija; </w:t>
                              </w:r>
                            </w:p>
                          </w:tc>
                        </w:tr>
                        <w:tr w:rsidR="00071C26" w:rsidRPr="00EB22D0" w14:paraId="10FDCCC9" w14:textId="77777777">
                          <w:trPr>
                            <w:trHeight w:val="259"/>
                          </w:trPr>
                          <w:tc>
                            <w:tcPr>
                              <w:tcW w:w="9070" w:type="dxa"/>
                              <w:tcMar>
                                <w:top w:w="40" w:type="dxa"/>
                                <w:left w:w="40" w:type="dxa"/>
                                <w:bottom w:w="40" w:type="dxa"/>
                                <w:right w:w="40" w:type="dxa"/>
                              </w:tcMar>
                            </w:tcPr>
                            <w:p w14:paraId="166DE52E" w14:textId="77777777" w:rsidR="00071C26" w:rsidRPr="00EB22D0" w:rsidRDefault="00000000">
                              <w:pPr>
                                <w:rPr>
                                  <w:lang w:val="lt-LT"/>
                                </w:rPr>
                              </w:pPr>
                              <w:r w:rsidRPr="00EB22D0">
                                <w:rPr>
                                  <w:color w:val="000000"/>
                                  <w:sz w:val="24"/>
                                  <w:lang w:val="lt-LT"/>
                                </w:rPr>
                                <w:t>25.7. darbo patirtis – buhalterinės apskaitos tvarkymo patirtis;</w:t>
                              </w:r>
                            </w:p>
                          </w:tc>
                        </w:tr>
                        <w:tr w:rsidR="00071C26" w:rsidRPr="00EB22D0" w14:paraId="42A3CE50" w14:textId="77777777">
                          <w:trPr>
                            <w:trHeight w:val="259"/>
                          </w:trPr>
                          <w:tc>
                            <w:tcPr>
                              <w:tcW w:w="9070" w:type="dxa"/>
                              <w:tcMar>
                                <w:top w:w="40" w:type="dxa"/>
                                <w:left w:w="40" w:type="dxa"/>
                                <w:bottom w:w="40" w:type="dxa"/>
                                <w:right w:w="40" w:type="dxa"/>
                              </w:tcMar>
                            </w:tcPr>
                            <w:p w14:paraId="73A601E6" w14:textId="77777777" w:rsidR="00071C26" w:rsidRPr="00EB22D0" w:rsidRDefault="00000000">
                              <w:pPr>
                                <w:rPr>
                                  <w:lang w:val="lt-LT"/>
                                </w:rPr>
                              </w:pPr>
                              <w:r w:rsidRPr="00EB22D0">
                                <w:rPr>
                                  <w:color w:val="000000"/>
                                  <w:sz w:val="24"/>
                                  <w:lang w:val="lt-LT"/>
                                </w:rPr>
                                <w:t xml:space="preserve">25.8. darbo patirties trukmė – 3 metai; </w:t>
                              </w:r>
                            </w:p>
                          </w:tc>
                        </w:tr>
                      </w:tbl>
                      <w:p w14:paraId="212EB359" w14:textId="77777777" w:rsidR="00071C26" w:rsidRPr="00EB22D0" w:rsidRDefault="00071C26">
                        <w:pPr>
                          <w:rPr>
                            <w:lang w:val="lt-LT"/>
                          </w:rPr>
                        </w:pPr>
                      </w:p>
                    </w:tc>
                  </w:tr>
                </w:tbl>
                <w:p w14:paraId="68216BD7" w14:textId="77777777" w:rsidR="00071C26" w:rsidRPr="00EB22D0" w:rsidRDefault="00071C26">
                  <w:pPr>
                    <w:rPr>
                      <w:lang w:val="lt-LT"/>
                    </w:rPr>
                  </w:pPr>
                </w:p>
              </w:tc>
            </w:tr>
            <w:tr w:rsidR="00071C26" w:rsidRPr="00EB22D0" w14:paraId="5AE824D0" w14:textId="77777777">
              <w:trPr>
                <w:trHeight w:val="260"/>
              </w:trPr>
              <w:tc>
                <w:tcPr>
                  <w:tcW w:w="9070" w:type="dxa"/>
                  <w:tcMar>
                    <w:top w:w="40" w:type="dxa"/>
                    <w:left w:w="40" w:type="dxa"/>
                    <w:bottom w:w="40" w:type="dxa"/>
                    <w:right w:w="40" w:type="dxa"/>
                  </w:tcMar>
                </w:tcPr>
                <w:p w14:paraId="7168C205" w14:textId="77777777" w:rsidR="00071C26" w:rsidRPr="00EB22D0" w:rsidRDefault="00000000">
                  <w:pPr>
                    <w:rPr>
                      <w:lang w:val="lt-LT"/>
                    </w:rPr>
                  </w:pPr>
                  <w:r w:rsidRPr="00EB22D0">
                    <w:rPr>
                      <w:color w:val="000000"/>
                      <w:sz w:val="24"/>
                      <w:lang w:val="lt-LT"/>
                    </w:rPr>
                    <w:t>26. Užsienio kalba (-os) ir jos (-ų) mokėjimo lygis:</w:t>
                  </w:r>
                  <w:r w:rsidRPr="00EB22D0">
                    <w:rPr>
                      <w:color w:val="FFFFFF"/>
                      <w:sz w:val="24"/>
                      <w:lang w:val="lt-LT"/>
                    </w:rPr>
                    <w:t>0</w:t>
                  </w:r>
                </w:p>
              </w:tc>
            </w:tr>
            <w:tr w:rsidR="00071C26" w:rsidRPr="00EB22D0" w14:paraId="2E959A5B"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071C26" w:rsidRPr="00EB22D0" w14:paraId="23E3BCBE" w14:textId="77777777">
                    <w:trPr>
                      <w:trHeight w:val="260"/>
                    </w:trPr>
                    <w:tc>
                      <w:tcPr>
                        <w:tcW w:w="9070" w:type="dxa"/>
                        <w:tcMar>
                          <w:top w:w="40" w:type="dxa"/>
                          <w:left w:w="40" w:type="dxa"/>
                          <w:bottom w:w="40" w:type="dxa"/>
                          <w:right w:w="40" w:type="dxa"/>
                        </w:tcMar>
                      </w:tcPr>
                      <w:p w14:paraId="16D92817" w14:textId="77777777" w:rsidR="00071C26" w:rsidRPr="00EB22D0" w:rsidRDefault="00000000">
                        <w:pPr>
                          <w:rPr>
                            <w:lang w:val="lt-LT"/>
                          </w:rPr>
                        </w:pPr>
                        <w:r w:rsidRPr="00EB22D0">
                          <w:rPr>
                            <w:color w:val="000000"/>
                            <w:sz w:val="24"/>
                            <w:lang w:val="lt-LT"/>
                          </w:rPr>
                          <w:t>26.1. anglų (B1).</w:t>
                        </w:r>
                      </w:p>
                    </w:tc>
                  </w:tr>
                </w:tbl>
                <w:p w14:paraId="72CC9C50" w14:textId="77777777" w:rsidR="00071C26" w:rsidRPr="00EB22D0" w:rsidRDefault="00071C26">
                  <w:pPr>
                    <w:rPr>
                      <w:lang w:val="lt-LT"/>
                    </w:rPr>
                  </w:pPr>
                </w:p>
              </w:tc>
            </w:tr>
          </w:tbl>
          <w:p w14:paraId="3C4F611D" w14:textId="77777777" w:rsidR="00071C26" w:rsidRPr="00EB22D0" w:rsidRDefault="00071C26">
            <w:pPr>
              <w:rPr>
                <w:lang w:val="lt-LT"/>
              </w:rPr>
            </w:pPr>
          </w:p>
        </w:tc>
      </w:tr>
      <w:tr w:rsidR="00071C26" w:rsidRPr="00EB22D0" w14:paraId="2265CEC8" w14:textId="77777777">
        <w:trPr>
          <w:trHeight w:val="40"/>
        </w:trPr>
        <w:tc>
          <w:tcPr>
            <w:tcW w:w="5" w:type="dxa"/>
          </w:tcPr>
          <w:p w14:paraId="631670C8" w14:textId="77777777" w:rsidR="00071C26" w:rsidRPr="00EB22D0" w:rsidRDefault="00071C26">
            <w:pPr>
              <w:pStyle w:val="EmptyLayoutCell"/>
              <w:rPr>
                <w:lang w:val="lt-LT"/>
              </w:rPr>
            </w:pPr>
          </w:p>
        </w:tc>
        <w:tc>
          <w:tcPr>
            <w:tcW w:w="1" w:type="dxa"/>
          </w:tcPr>
          <w:p w14:paraId="6EF19693" w14:textId="77777777" w:rsidR="00071C26" w:rsidRPr="00EB22D0" w:rsidRDefault="00071C26">
            <w:pPr>
              <w:pStyle w:val="EmptyLayoutCell"/>
              <w:rPr>
                <w:lang w:val="lt-LT"/>
              </w:rPr>
            </w:pPr>
          </w:p>
        </w:tc>
        <w:tc>
          <w:tcPr>
            <w:tcW w:w="13" w:type="dxa"/>
          </w:tcPr>
          <w:p w14:paraId="452A7126" w14:textId="77777777" w:rsidR="00071C26" w:rsidRPr="00EB22D0" w:rsidRDefault="00071C26">
            <w:pPr>
              <w:pStyle w:val="EmptyLayoutCell"/>
              <w:rPr>
                <w:lang w:val="lt-LT"/>
              </w:rPr>
            </w:pPr>
          </w:p>
        </w:tc>
        <w:tc>
          <w:tcPr>
            <w:tcW w:w="1" w:type="dxa"/>
          </w:tcPr>
          <w:p w14:paraId="0843A071" w14:textId="77777777" w:rsidR="00071C26" w:rsidRPr="00EB22D0" w:rsidRDefault="00071C26">
            <w:pPr>
              <w:pStyle w:val="EmptyLayoutCell"/>
              <w:rPr>
                <w:lang w:val="lt-LT"/>
              </w:rPr>
            </w:pPr>
          </w:p>
        </w:tc>
        <w:tc>
          <w:tcPr>
            <w:tcW w:w="1" w:type="dxa"/>
          </w:tcPr>
          <w:p w14:paraId="256EB62A" w14:textId="77777777" w:rsidR="00071C26" w:rsidRPr="00EB22D0" w:rsidRDefault="00071C26">
            <w:pPr>
              <w:pStyle w:val="EmptyLayoutCell"/>
              <w:rPr>
                <w:lang w:val="lt-LT"/>
              </w:rPr>
            </w:pPr>
          </w:p>
        </w:tc>
        <w:tc>
          <w:tcPr>
            <w:tcW w:w="9048" w:type="dxa"/>
          </w:tcPr>
          <w:p w14:paraId="234F3C0E" w14:textId="77777777" w:rsidR="00071C26" w:rsidRPr="00EB22D0" w:rsidRDefault="00071C26">
            <w:pPr>
              <w:pStyle w:val="EmptyLayoutCell"/>
              <w:rPr>
                <w:lang w:val="lt-LT"/>
              </w:rPr>
            </w:pPr>
          </w:p>
        </w:tc>
        <w:tc>
          <w:tcPr>
            <w:tcW w:w="13" w:type="dxa"/>
          </w:tcPr>
          <w:p w14:paraId="31BFB3E9" w14:textId="77777777" w:rsidR="00071C26" w:rsidRPr="00EB22D0" w:rsidRDefault="00071C26">
            <w:pPr>
              <w:pStyle w:val="EmptyLayoutCell"/>
              <w:rPr>
                <w:lang w:val="lt-LT"/>
              </w:rPr>
            </w:pPr>
          </w:p>
        </w:tc>
      </w:tr>
      <w:tr w:rsidR="00EB22D0" w:rsidRPr="00EB22D0" w14:paraId="2C619C6C" w14:textId="77777777" w:rsidTr="00EB22D0">
        <w:tc>
          <w:tcPr>
            <w:tcW w:w="9069" w:type="dxa"/>
            <w:gridSpan w:val="6"/>
          </w:tcPr>
          <w:tbl>
            <w:tblPr>
              <w:tblW w:w="0" w:type="auto"/>
              <w:tblCellMar>
                <w:left w:w="0" w:type="dxa"/>
                <w:right w:w="0" w:type="dxa"/>
              </w:tblCellMar>
              <w:tblLook w:val="0000" w:firstRow="0" w:lastRow="0" w:firstColumn="0" w:lastColumn="0" w:noHBand="0" w:noVBand="0"/>
            </w:tblPr>
            <w:tblGrid>
              <w:gridCol w:w="9070"/>
            </w:tblGrid>
            <w:tr w:rsidR="00071C26" w:rsidRPr="00EB22D0" w14:paraId="2174DDF2" w14:textId="77777777">
              <w:trPr>
                <w:trHeight w:val="600"/>
              </w:trPr>
              <w:tc>
                <w:tcPr>
                  <w:tcW w:w="9070" w:type="dxa"/>
                  <w:tcMar>
                    <w:top w:w="40" w:type="dxa"/>
                    <w:left w:w="40" w:type="dxa"/>
                    <w:bottom w:w="40" w:type="dxa"/>
                    <w:right w:w="40" w:type="dxa"/>
                  </w:tcMar>
                </w:tcPr>
                <w:p w14:paraId="36BAA007" w14:textId="77777777" w:rsidR="00071C26" w:rsidRPr="00EB22D0" w:rsidRDefault="00000000">
                  <w:pPr>
                    <w:jc w:val="center"/>
                    <w:rPr>
                      <w:lang w:val="lt-LT"/>
                    </w:rPr>
                  </w:pPr>
                  <w:r w:rsidRPr="00EB22D0">
                    <w:rPr>
                      <w:b/>
                      <w:color w:val="000000"/>
                      <w:sz w:val="24"/>
                      <w:lang w:val="lt-LT"/>
                    </w:rPr>
                    <w:t>VI SKYRIUS</w:t>
                  </w:r>
                </w:p>
                <w:p w14:paraId="309A106C" w14:textId="77777777" w:rsidR="00071C26" w:rsidRPr="00EB22D0" w:rsidRDefault="00000000">
                  <w:pPr>
                    <w:jc w:val="center"/>
                    <w:rPr>
                      <w:lang w:val="lt-LT"/>
                    </w:rPr>
                  </w:pPr>
                  <w:r w:rsidRPr="00EB22D0">
                    <w:rPr>
                      <w:b/>
                      <w:color w:val="000000"/>
                      <w:sz w:val="24"/>
                      <w:lang w:val="lt-LT"/>
                    </w:rPr>
                    <w:t>KOMPETENCIJOS</w:t>
                  </w:r>
                </w:p>
              </w:tc>
            </w:tr>
            <w:tr w:rsidR="00071C26" w:rsidRPr="00EB22D0" w14:paraId="32E3E6B0" w14:textId="77777777">
              <w:trPr>
                <w:trHeight w:val="260"/>
              </w:trPr>
              <w:tc>
                <w:tcPr>
                  <w:tcW w:w="9070" w:type="dxa"/>
                  <w:tcMar>
                    <w:top w:w="40" w:type="dxa"/>
                    <w:left w:w="40" w:type="dxa"/>
                    <w:bottom w:w="40" w:type="dxa"/>
                    <w:right w:w="40" w:type="dxa"/>
                  </w:tcMar>
                </w:tcPr>
                <w:p w14:paraId="1B73572C" w14:textId="77777777" w:rsidR="00071C26" w:rsidRPr="00EB22D0" w:rsidRDefault="00000000">
                  <w:pPr>
                    <w:rPr>
                      <w:lang w:val="lt-LT"/>
                    </w:rPr>
                  </w:pPr>
                  <w:r w:rsidRPr="00EB22D0">
                    <w:rPr>
                      <w:color w:val="000000"/>
                      <w:sz w:val="24"/>
                      <w:lang w:val="lt-LT"/>
                    </w:rPr>
                    <w:t>27. Bendrosios kompetencijos ir jų pakankami lygiai:</w:t>
                  </w:r>
                  <w:r w:rsidRPr="00EB22D0">
                    <w:rPr>
                      <w:color w:val="FFFFFF"/>
                      <w:sz w:val="24"/>
                      <w:lang w:val="lt-LT"/>
                    </w:rPr>
                    <w:t>0</w:t>
                  </w:r>
                </w:p>
              </w:tc>
            </w:tr>
            <w:tr w:rsidR="00071C26" w:rsidRPr="00EB22D0" w14:paraId="709C4F7F"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071C26" w:rsidRPr="00EB22D0" w14:paraId="16C6DB32" w14:textId="77777777">
                    <w:trPr>
                      <w:trHeight w:val="260"/>
                    </w:trPr>
                    <w:tc>
                      <w:tcPr>
                        <w:tcW w:w="9070" w:type="dxa"/>
                        <w:tcMar>
                          <w:top w:w="40" w:type="dxa"/>
                          <w:left w:w="40" w:type="dxa"/>
                          <w:bottom w:w="40" w:type="dxa"/>
                          <w:right w:w="40" w:type="dxa"/>
                        </w:tcMar>
                      </w:tcPr>
                      <w:p w14:paraId="6C15AE26" w14:textId="77777777" w:rsidR="00071C26" w:rsidRPr="00EB22D0" w:rsidRDefault="00000000">
                        <w:pPr>
                          <w:rPr>
                            <w:lang w:val="lt-LT"/>
                          </w:rPr>
                        </w:pPr>
                        <w:r w:rsidRPr="00EB22D0">
                          <w:rPr>
                            <w:color w:val="000000"/>
                            <w:sz w:val="24"/>
                            <w:lang w:val="lt-LT"/>
                          </w:rPr>
                          <w:t>27.1. vertės visuomenei kūrimas – 4;</w:t>
                        </w:r>
                      </w:p>
                    </w:tc>
                  </w:tr>
                  <w:tr w:rsidR="00071C26" w:rsidRPr="00EB22D0" w14:paraId="0BBF7525" w14:textId="77777777">
                    <w:trPr>
                      <w:trHeight w:val="260"/>
                    </w:trPr>
                    <w:tc>
                      <w:tcPr>
                        <w:tcW w:w="9070" w:type="dxa"/>
                        <w:tcMar>
                          <w:top w:w="40" w:type="dxa"/>
                          <w:left w:w="40" w:type="dxa"/>
                          <w:bottom w:w="40" w:type="dxa"/>
                          <w:right w:w="40" w:type="dxa"/>
                        </w:tcMar>
                      </w:tcPr>
                      <w:p w14:paraId="65D3DC83" w14:textId="77777777" w:rsidR="00071C26" w:rsidRPr="00EB22D0" w:rsidRDefault="00000000">
                        <w:pPr>
                          <w:rPr>
                            <w:lang w:val="lt-LT"/>
                          </w:rPr>
                        </w:pPr>
                        <w:r w:rsidRPr="00EB22D0">
                          <w:rPr>
                            <w:color w:val="000000"/>
                            <w:sz w:val="24"/>
                            <w:lang w:val="lt-LT"/>
                          </w:rPr>
                          <w:t>27.2. organizuotumas – 4;</w:t>
                        </w:r>
                      </w:p>
                    </w:tc>
                  </w:tr>
                  <w:tr w:rsidR="00071C26" w:rsidRPr="00EB22D0" w14:paraId="03E0AA3D" w14:textId="77777777">
                    <w:trPr>
                      <w:trHeight w:val="260"/>
                    </w:trPr>
                    <w:tc>
                      <w:tcPr>
                        <w:tcW w:w="9070" w:type="dxa"/>
                        <w:tcMar>
                          <w:top w:w="40" w:type="dxa"/>
                          <w:left w:w="40" w:type="dxa"/>
                          <w:bottom w:w="40" w:type="dxa"/>
                          <w:right w:w="40" w:type="dxa"/>
                        </w:tcMar>
                      </w:tcPr>
                      <w:p w14:paraId="4AFDC0F7" w14:textId="77777777" w:rsidR="00071C26" w:rsidRPr="00EB22D0" w:rsidRDefault="00000000">
                        <w:pPr>
                          <w:rPr>
                            <w:lang w:val="lt-LT"/>
                          </w:rPr>
                        </w:pPr>
                        <w:r w:rsidRPr="00EB22D0">
                          <w:rPr>
                            <w:color w:val="000000"/>
                            <w:sz w:val="24"/>
                            <w:lang w:val="lt-LT"/>
                          </w:rPr>
                          <w:t>27.3. patikimumas ir atsakingumas – 4;</w:t>
                        </w:r>
                      </w:p>
                    </w:tc>
                  </w:tr>
                  <w:tr w:rsidR="00071C26" w:rsidRPr="00EB22D0" w14:paraId="6BEEF607" w14:textId="77777777">
                    <w:trPr>
                      <w:trHeight w:val="260"/>
                    </w:trPr>
                    <w:tc>
                      <w:tcPr>
                        <w:tcW w:w="9070" w:type="dxa"/>
                        <w:tcMar>
                          <w:top w:w="40" w:type="dxa"/>
                          <w:left w:w="40" w:type="dxa"/>
                          <w:bottom w:w="40" w:type="dxa"/>
                          <w:right w:w="40" w:type="dxa"/>
                        </w:tcMar>
                      </w:tcPr>
                      <w:p w14:paraId="5CEF85DA" w14:textId="77777777" w:rsidR="00071C26" w:rsidRPr="00EB22D0" w:rsidRDefault="00000000">
                        <w:pPr>
                          <w:rPr>
                            <w:lang w:val="lt-LT"/>
                          </w:rPr>
                        </w:pPr>
                        <w:r w:rsidRPr="00EB22D0">
                          <w:rPr>
                            <w:color w:val="000000"/>
                            <w:sz w:val="24"/>
                            <w:lang w:val="lt-LT"/>
                          </w:rPr>
                          <w:t>27.4. analizė ir pagrindimas – 5;</w:t>
                        </w:r>
                      </w:p>
                    </w:tc>
                  </w:tr>
                  <w:tr w:rsidR="00071C26" w:rsidRPr="00EB22D0" w14:paraId="3588DE54" w14:textId="77777777">
                    <w:trPr>
                      <w:trHeight w:val="260"/>
                    </w:trPr>
                    <w:tc>
                      <w:tcPr>
                        <w:tcW w:w="9070" w:type="dxa"/>
                        <w:tcMar>
                          <w:top w:w="40" w:type="dxa"/>
                          <w:left w:w="40" w:type="dxa"/>
                          <w:bottom w:w="40" w:type="dxa"/>
                          <w:right w:w="40" w:type="dxa"/>
                        </w:tcMar>
                      </w:tcPr>
                      <w:p w14:paraId="496151B8" w14:textId="77777777" w:rsidR="00071C26" w:rsidRPr="00EB22D0" w:rsidRDefault="00000000">
                        <w:pPr>
                          <w:rPr>
                            <w:lang w:val="lt-LT"/>
                          </w:rPr>
                        </w:pPr>
                        <w:r w:rsidRPr="00EB22D0">
                          <w:rPr>
                            <w:color w:val="000000"/>
                            <w:sz w:val="24"/>
                            <w:lang w:val="lt-LT"/>
                          </w:rPr>
                          <w:t>27.5. komunikacija – 4.</w:t>
                        </w:r>
                      </w:p>
                    </w:tc>
                  </w:tr>
                </w:tbl>
                <w:p w14:paraId="5EC6183A" w14:textId="77777777" w:rsidR="00071C26" w:rsidRPr="00EB22D0" w:rsidRDefault="00071C26">
                  <w:pPr>
                    <w:rPr>
                      <w:lang w:val="lt-LT"/>
                    </w:rPr>
                  </w:pPr>
                </w:p>
              </w:tc>
            </w:tr>
            <w:tr w:rsidR="00071C26" w:rsidRPr="00EB22D0" w14:paraId="74F79898" w14:textId="77777777">
              <w:trPr>
                <w:trHeight w:val="260"/>
              </w:trPr>
              <w:tc>
                <w:tcPr>
                  <w:tcW w:w="9070" w:type="dxa"/>
                  <w:tcMar>
                    <w:top w:w="40" w:type="dxa"/>
                    <w:left w:w="40" w:type="dxa"/>
                    <w:bottom w:w="40" w:type="dxa"/>
                    <w:right w:w="40" w:type="dxa"/>
                  </w:tcMar>
                </w:tcPr>
                <w:p w14:paraId="37A2A097" w14:textId="77777777" w:rsidR="00071C26" w:rsidRPr="00EB22D0" w:rsidRDefault="00000000">
                  <w:pPr>
                    <w:rPr>
                      <w:lang w:val="lt-LT"/>
                    </w:rPr>
                  </w:pPr>
                  <w:r w:rsidRPr="00EB22D0">
                    <w:rPr>
                      <w:color w:val="000000"/>
                      <w:sz w:val="24"/>
                      <w:lang w:val="lt-LT"/>
                    </w:rPr>
                    <w:t>28. Vadybinės ir lyderystės kompetencijos ir jų pakankami lygiai:</w:t>
                  </w:r>
                  <w:r w:rsidRPr="00EB22D0">
                    <w:rPr>
                      <w:color w:val="FFFFFF"/>
                      <w:sz w:val="24"/>
                      <w:lang w:val="lt-LT"/>
                    </w:rPr>
                    <w:t>0</w:t>
                  </w:r>
                </w:p>
              </w:tc>
            </w:tr>
            <w:tr w:rsidR="00071C26" w:rsidRPr="00EB22D0" w14:paraId="0A2E7C37"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071C26" w:rsidRPr="00EB22D0" w14:paraId="4E8CD7D8" w14:textId="77777777">
                    <w:trPr>
                      <w:trHeight w:val="260"/>
                    </w:trPr>
                    <w:tc>
                      <w:tcPr>
                        <w:tcW w:w="9070" w:type="dxa"/>
                        <w:tcMar>
                          <w:top w:w="40" w:type="dxa"/>
                          <w:left w:w="40" w:type="dxa"/>
                          <w:bottom w:w="40" w:type="dxa"/>
                          <w:right w:w="40" w:type="dxa"/>
                        </w:tcMar>
                      </w:tcPr>
                      <w:p w14:paraId="59A5F3F5" w14:textId="77777777" w:rsidR="00071C26" w:rsidRPr="00EB22D0" w:rsidRDefault="00000000">
                        <w:pPr>
                          <w:rPr>
                            <w:lang w:val="lt-LT"/>
                          </w:rPr>
                        </w:pPr>
                        <w:r w:rsidRPr="00EB22D0">
                          <w:rPr>
                            <w:color w:val="000000"/>
                            <w:sz w:val="24"/>
                            <w:lang w:val="lt-LT"/>
                          </w:rPr>
                          <w:lastRenderedPageBreak/>
                          <w:t>28.1. strateginis požiūris – 3;</w:t>
                        </w:r>
                      </w:p>
                    </w:tc>
                  </w:tr>
                  <w:tr w:rsidR="00071C26" w:rsidRPr="00EB22D0" w14:paraId="3FEC7D78" w14:textId="77777777">
                    <w:trPr>
                      <w:trHeight w:val="260"/>
                    </w:trPr>
                    <w:tc>
                      <w:tcPr>
                        <w:tcW w:w="9070" w:type="dxa"/>
                        <w:tcMar>
                          <w:top w:w="40" w:type="dxa"/>
                          <w:left w:w="40" w:type="dxa"/>
                          <w:bottom w:w="40" w:type="dxa"/>
                          <w:right w:w="40" w:type="dxa"/>
                        </w:tcMar>
                      </w:tcPr>
                      <w:p w14:paraId="0C414B25" w14:textId="77777777" w:rsidR="00071C26" w:rsidRPr="00EB22D0" w:rsidRDefault="00000000">
                        <w:pPr>
                          <w:rPr>
                            <w:lang w:val="lt-LT"/>
                          </w:rPr>
                        </w:pPr>
                        <w:r w:rsidRPr="00EB22D0">
                          <w:rPr>
                            <w:color w:val="000000"/>
                            <w:sz w:val="24"/>
                            <w:lang w:val="lt-LT"/>
                          </w:rPr>
                          <w:t>28.2. veiklos valdymas – 3;</w:t>
                        </w:r>
                      </w:p>
                    </w:tc>
                  </w:tr>
                  <w:tr w:rsidR="00071C26" w:rsidRPr="00EB22D0" w14:paraId="13286E0B" w14:textId="77777777">
                    <w:trPr>
                      <w:trHeight w:val="260"/>
                    </w:trPr>
                    <w:tc>
                      <w:tcPr>
                        <w:tcW w:w="9070" w:type="dxa"/>
                        <w:tcMar>
                          <w:top w:w="40" w:type="dxa"/>
                          <w:left w:w="40" w:type="dxa"/>
                          <w:bottom w:w="40" w:type="dxa"/>
                          <w:right w:w="40" w:type="dxa"/>
                        </w:tcMar>
                      </w:tcPr>
                      <w:p w14:paraId="6E9632D1" w14:textId="77777777" w:rsidR="00071C26" w:rsidRPr="00EB22D0" w:rsidRDefault="00000000">
                        <w:pPr>
                          <w:rPr>
                            <w:lang w:val="lt-LT"/>
                          </w:rPr>
                        </w:pPr>
                        <w:r w:rsidRPr="00EB22D0">
                          <w:rPr>
                            <w:color w:val="000000"/>
                            <w:sz w:val="24"/>
                            <w:lang w:val="lt-LT"/>
                          </w:rPr>
                          <w:t>28.3. lyderystė – 3.</w:t>
                        </w:r>
                      </w:p>
                    </w:tc>
                  </w:tr>
                </w:tbl>
                <w:p w14:paraId="1112680D" w14:textId="77777777" w:rsidR="00071C26" w:rsidRPr="00EB22D0" w:rsidRDefault="00071C26">
                  <w:pPr>
                    <w:rPr>
                      <w:lang w:val="lt-LT"/>
                    </w:rPr>
                  </w:pPr>
                </w:p>
              </w:tc>
            </w:tr>
            <w:tr w:rsidR="00071C26" w:rsidRPr="00EB22D0" w14:paraId="60211378" w14:textId="77777777">
              <w:trPr>
                <w:trHeight w:val="260"/>
              </w:trPr>
              <w:tc>
                <w:tcPr>
                  <w:tcW w:w="9070" w:type="dxa"/>
                  <w:tcMar>
                    <w:top w:w="40" w:type="dxa"/>
                    <w:left w:w="40" w:type="dxa"/>
                    <w:bottom w:w="40" w:type="dxa"/>
                    <w:right w:w="40" w:type="dxa"/>
                  </w:tcMar>
                </w:tcPr>
                <w:p w14:paraId="345FF404" w14:textId="77777777" w:rsidR="00071C26" w:rsidRPr="00EB22D0" w:rsidRDefault="00000000">
                  <w:pPr>
                    <w:rPr>
                      <w:lang w:val="lt-LT"/>
                    </w:rPr>
                  </w:pPr>
                  <w:r w:rsidRPr="00EB22D0">
                    <w:rPr>
                      <w:color w:val="000000"/>
                      <w:sz w:val="24"/>
                      <w:lang w:val="lt-LT"/>
                    </w:rPr>
                    <w:t>29. Specifinės kompetencijos ir jų pakankami lygiai:</w:t>
                  </w:r>
                  <w:r w:rsidRPr="00EB22D0">
                    <w:rPr>
                      <w:color w:val="FFFFFF"/>
                      <w:sz w:val="24"/>
                      <w:lang w:val="lt-LT"/>
                    </w:rPr>
                    <w:t>0</w:t>
                  </w:r>
                </w:p>
              </w:tc>
            </w:tr>
            <w:tr w:rsidR="00071C26" w:rsidRPr="00EB22D0" w14:paraId="51689719"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071C26" w:rsidRPr="00EB22D0" w14:paraId="1DF01D57" w14:textId="77777777">
                    <w:trPr>
                      <w:trHeight w:val="260"/>
                    </w:trPr>
                    <w:tc>
                      <w:tcPr>
                        <w:tcW w:w="9070" w:type="dxa"/>
                        <w:tcMar>
                          <w:top w:w="40" w:type="dxa"/>
                          <w:left w:w="40" w:type="dxa"/>
                          <w:bottom w:w="40" w:type="dxa"/>
                          <w:right w:w="40" w:type="dxa"/>
                        </w:tcMar>
                      </w:tcPr>
                      <w:p w14:paraId="6FF4D083" w14:textId="77777777" w:rsidR="00071C26" w:rsidRPr="00EB22D0" w:rsidRDefault="00000000">
                        <w:pPr>
                          <w:rPr>
                            <w:lang w:val="lt-LT"/>
                          </w:rPr>
                        </w:pPr>
                        <w:r w:rsidRPr="00EB22D0">
                          <w:rPr>
                            <w:color w:val="000000"/>
                            <w:sz w:val="24"/>
                            <w:lang w:val="lt-LT"/>
                          </w:rPr>
                          <w:t>29.1. informacijos valdymas – 4;</w:t>
                        </w:r>
                      </w:p>
                    </w:tc>
                  </w:tr>
                  <w:tr w:rsidR="00071C26" w:rsidRPr="00EB22D0" w14:paraId="309257DA" w14:textId="77777777">
                    <w:trPr>
                      <w:trHeight w:val="260"/>
                    </w:trPr>
                    <w:tc>
                      <w:tcPr>
                        <w:tcW w:w="9070" w:type="dxa"/>
                        <w:tcMar>
                          <w:top w:w="40" w:type="dxa"/>
                          <w:left w:w="40" w:type="dxa"/>
                          <w:bottom w:w="40" w:type="dxa"/>
                          <w:right w:w="40" w:type="dxa"/>
                        </w:tcMar>
                      </w:tcPr>
                      <w:p w14:paraId="1FA24DE0" w14:textId="77777777" w:rsidR="00071C26" w:rsidRPr="00EB22D0" w:rsidRDefault="00000000">
                        <w:pPr>
                          <w:rPr>
                            <w:lang w:val="lt-LT"/>
                          </w:rPr>
                        </w:pPr>
                        <w:r w:rsidRPr="00EB22D0">
                          <w:rPr>
                            <w:color w:val="000000"/>
                            <w:sz w:val="24"/>
                            <w:lang w:val="lt-LT"/>
                          </w:rPr>
                          <w:t>29.2. kontrolės ir priežiūros proceso valdymas – 4.</w:t>
                        </w:r>
                      </w:p>
                    </w:tc>
                  </w:tr>
                </w:tbl>
                <w:p w14:paraId="794118FD" w14:textId="77777777" w:rsidR="00071C26" w:rsidRPr="00EB22D0" w:rsidRDefault="00071C26">
                  <w:pPr>
                    <w:rPr>
                      <w:lang w:val="lt-LT"/>
                    </w:rPr>
                  </w:pPr>
                </w:p>
              </w:tc>
            </w:tr>
            <w:tr w:rsidR="00071C26" w:rsidRPr="00EB22D0" w14:paraId="32DF70B8" w14:textId="77777777">
              <w:trPr>
                <w:trHeight w:val="260"/>
              </w:trPr>
              <w:tc>
                <w:tcPr>
                  <w:tcW w:w="9070" w:type="dxa"/>
                  <w:tcMar>
                    <w:top w:w="40" w:type="dxa"/>
                    <w:left w:w="40" w:type="dxa"/>
                    <w:bottom w:w="40" w:type="dxa"/>
                    <w:right w:w="40" w:type="dxa"/>
                  </w:tcMar>
                </w:tcPr>
                <w:p w14:paraId="34797738" w14:textId="77777777" w:rsidR="00071C26" w:rsidRPr="00EB22D0" w:rsidRDefault="00000000">
                  <w:pPr>
                    <w:rPr>
                      <w:lang w:val="lt-LT"/>
                    </w:rPr>
                  </w:pPr>
                  <w:r w:rsidRPr="00EB22D0">
                    <w:rPr>
                      <w:color w:val="000000"/>
                      <w:sz w:val="24"/>
                      <w:lang w:val="lt-LT"/>
                    </w:rPr>
                    <w:t>30. Profesinės kompetencijos ir jų pakankami lygiai:</w:t>
                  </w:r>
                  <w:r w:rsidRPr="00EB22D0">
                    <w:rPr>
                      <w:color w:val="FFFFFF"/>
                      <w:sz w:val="24"/>
                      <w:lang w:val="lt-LT"/>
                    </w:rPr>
                    <w:t>0</w:t>
                  </w:r>
                </w:p>
              </w:tc>
            </w:tr>
            <w:tr w:rsidR="00071C26" w:rsidRPr="00EB22D0" w14:paraId="4AE91672"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071C26" w:rsidRPr="00EB22D0" w14:paraId="6BBEA821" w14:textId="77777777">
                    <w:trPr>
                      <w:trHeight w:val="260"/>
                    </w:trPr>
                    <w:tc>
                      <w:tcPr>
                        <w:tcW w:w="9070" w:type="dxa"/>
                        <w:tcMar>
                          <w:top w:w="40" w:type="dxa"/>
                          <w:left w:w="40" w:type="dxa"/>
                          <w:bottom w:w="40" w:type="dxa"/>
                          <w:right w:w="40" w:type="dxa"/>
                        </w:tcMar>
                      </w:tcPr>
                      <w:p w14:paraId="40F4005C" w14:textId="77777777" w:rsidR="00071C26" w:rsidRPr="00EB22D0" w:rsidRDefault="00000000">
                        <w:pPr>
                          <w:rPr>
                            <w:lang w:val="lt-LT"/>
                          </w:rPr>
                        </w:pPr>
                        <w:r w:rsidRPr="00EB22D0">
                          <w:rPr>
                            <w:color w:val="000000"/>
                            <w:sz w:val="24"/>
                            <w:lang w:val="lt-LT"/>
                          </w:rPr>
                          <w:t>30.1. finansų valdymas ir apskaita – 4.</w:t>
                        </w:r>
                      </w:p>
                    </w:tc>
                  </w:tr>
                </w:tbl>
                <w:p w14:paraId="0C44EA9C" w14:textId="77777777" w:rsidR="00071C26" w:rsidRPr="00EB22D0" w:rsidRDefault="00071C26">
                  <w:pPr>
                    <w:rPr>
                      <w:lang w:val="lt-LT"/>
                    </w:rPr>
                  </w:pPr>
                </w:p>
              </w:tc>
            </w:tr>
          </w:tbl>
          <w:p w14:paraId="6B0F00F5" w14:textId="77777777" w:rsidR="00071C26" w:rsidRPr="00EB22D0" w:rsidRDefault="00071C26">
            <w:pPr>
              <w:rPr>
                <w:lang w:val="lt-LT"/>
              </w:rPr>
            </w:pPr>
          </w:p>
        </w:tc>
        <w:tc>
          <w:tcPr>
            <w:tcW w:w="13" w:type="dxa"/>
          </w:tcPr>
          <w:p w14:paraId="48C44396" w14:textId="77777777" w:rsidR="00071C26" w:rsidRPr="00EB22D0" w:rsidRDefault="00071C26">
            <w:pPr>
              <w:pStyle w:val="EmptyLayoutCell"/>
              <w:rPr>
                <w:lang w:val="lt-LT"/>
              </w:rPr>
            </w:pPr>
          </w:p>
        </w:tc>
      </w:tr>
      <w:tr w:rsidR="00071C26" w:rsidRPr="00EB22D0" w14:paraId="2B635AEE" w14:textId="77777777">
        <w:trPr>
          <w:trHeight w:val="450"/>
        </w:trPr>
        <w:tc>
          <w:tcPr>
            <w:tcW w:w="5" w:type="dxa"/>
          </w:tcPr>
          <w:p w14:paraId="37BAA74A" w14:textId="77777777" w:rsidR="00071C26" w:rsidRPr="00EB22D0" w:rsidRDefault="00071C26">
            <w:pPr>
              <w:pStyle w:val="EmptyLayoutCell"/>
              <w:rPr>
                <w:lang w:val="lt-LT"/>
              </w:rPr>
            </w:pPr>
          </w:p>
        </w:tc>
        <w:tc>
          <w:tcPr>
            <w:tcW w:w="1" w:type="dxa"/>
          </w:tcPr>
          <w:p w14:paraId="0EB08360" w14:textId="77777777" w:rsidR="00071C26" w:rsidRPr="00EB22D0" w:rsidRDefault="00071C26">
            <w:pPr>
              <w:pStyle w:val="EmptyLayoutCell"/>
              <w:rPr>
                <w:lang w:val="lt-LT"/>
              </w:rPr>
            </w:pPr>
          </w:p>
        </w:tc>
        <w:tc>
          <w:tcPr>
            <w:tcW w:w="13" w:type="dxa"/>
          </w:tcPr>
          <w:p w14:paraId="24ACA3E9" w14:textId="77777777" w:rsidR="00071C26" w:rsidRPr="00EB22D0" w:rsidRDefault="00071C26">
            <w:pPr>
              <w:pStyle w:val="EmptyLayoutCell"/>
              <w:rPr>
                <w:lang w:val="lt-LT"/>
              </w:rPr>
            </w:pPr>
          </w:p>
        </w:tc>
        <w:tc>
          <w:tcPr>
            <w:tcW w:w="1" w:type="dxa"/>
          </w:tcPr>
          <w:p w14:paraId="0E18F7AA" w14:textId="77777777" w:rsidR="00071C26" w:rsidRPr="00EB22D0" w:rsidRDefault="00071C26">
            <w:pPr>
              <w:pStyle w:val="EmptyLayoutCell"/>
              <w:rPr>
                <w:lang w:val="lt-LT"/>
              </w:rPr>
            </w:pPr>
          </w:p>
        </w:tc>
        <w:tc>
          <w:tcPr>
            <w:tcW w:w="1" w:type="dxa"/>
          </w:tcPr>
          <w:p w14:paraId="6EE1FC50" w14:textId="77777777" w:rsidR="00071C26" w:rsidRPr="00EB22D0" w:rsidRDefault="00071C26">
            <w:pPr>
              <w:pStyle w:val="EmptyLayoutCell"/>
              <w:rPr>
                <w:lang w:val="lt-LT"/>
              </w:rPr>
            </w:pPr>
          </w:p>
        </w:tc>
        <w:tc>
          <w:tcPr>
            <w:tcW w:w="9048" w:type="dxa"/>
          </w:tcPr>
          <w:p w14:paraId="6E9974CF" w14:textId="77777777" w:rsidR="00071C26" w:rsidRPr="00EB22D0" w:rsidRDefault="00071C26">
            <w:pPr>
              <w:pStyle w:val="EmptyLayoutCell"/>
              <w:rPr>
                <w:lang w:val="lt-LT"/>
              </w:rPr>
            </w:pPr>
          </w:p>
        </w:tc>
        <w:tc>
          <w:tcPr>
            <w:tcW w:w="13" w:type="dxa"/>
          </w:tcPr>
          <w:p w14:paraId="10230AD6" w14:textId="77777777" w:rsidR="00071C26" w:rsidRPr="00EB22D0" w:rsidRDefault="00071C26">
            <w:pPr>
              <w:pStyle w:val="EmptyLayoutCell"/>
              <w:rPr>
                <w:lang w:val="lt-LT"/>
              </w:rPr>
            </w:pPr>
          </w:p>
        </w:tc>
      </w:tr>
      <w:tr w:rsidR="00EB22D0" w:rsidRPr="00EB22D0" w14:paraId="3BC2B2C8" w14:textId="77777777" w:rsidTr="00EB22D0">
        <w:tc>
          <w:tcPr>
            <w:tcW w:w="5" w:type="dxa"/>
          </w:tcPr>
          <w:p w14:paraId="1DA4363A" w14:textId="77777777" w:rsidR="00071C26" w:rsidRPr="00EB22D0" w:rsidRDefault="00071C26">
            <w:pPr>
              <w:pStyle w:val="EmptyLayoutCell"/>
              <w:rPr>
                <w:lang w:val="lt-LT"/>
              </w:rPr>
            </w:pPr>
          </w:p>
        </w:tc>
        <w:tc>
          <w:tcPr>
            <w:tcW w:w="9064" w:type="dxa"/>
            <w:gridSpan w:val="5"/>
          </w:tcPr>
          <w:tbl>
            <w:tblPr>
              <w:tblW w:w="0" w:type="auto"/>
              <w:tblCellMar>
                <w:left w:w="0" w:type="dxa"/>
                <w:right w:w="0" w:type="dxa"/>
              </w:tblCellMar>
              <w:tblLook w:val="0000" w:firstRow="0" w:lastRow="0" w:firstColumn="0" w:lastColumn="0" w:noHBand="0" w:noVBand="0"/>
            </w:tblPr>
            <w:tblGrid>
              <w:gridCol w:w="3401"/>
              <w:gridCol w:w="5669"/>
            </w:tblGrid>
            <w:tr w:rsidR="00071C26" w:rsidRPr="00EB22D0" w14:paraId="0EF922E8" w14:textId="77777777">
              <w:trPr>
                <w:trHeight w:val="260"/>
              </w:trPr>
              <w:tc>
                <w:tcPr>
                  <w:tcW w:w="3401" w:type="dxa"/>
                  <w:tcMar>
                    <w:top w:w="40" w:type="dxa"/>
                    <w:left w:w="40" w:type="dxa"/>
                    <w:bottom w:w="40" w:type="dxa"/>
                    <w:right w:w="40" w:type="dxa"/>
                  </w:tcMar>
                </w:tcPr>
                <w:p w14:paraId="3FC119C6" w14:textId="77777777" w:rsidR="00071C26" w:rsidRPr="00EB22D0" w:rsidRDefault="00000000">
                  <w:pPr>
                    <w:rPr>
                      <w:lang w:val="lt-LT"/>
                    </w:rPr>
                  </w:pPr>
                  <w:r w:rsidRPr="00EB22D0">
                    <w:rPr>
                      <w:color w:val="000000"/>
                      <w:sz w:val="24"/>
                      <w:lang w:val="lt-LT"/>
                    </w:rPr>
                    <w:t>Susipažinau</w:t>
                  </w:r>
                </w:p>
              </w:tc>
              <w:tc>
                <w:tcPr>
                  <w:tcW w:w="5669" w:type="dxa"/>
                  <w:tcMar>
                    <w:top w:w="40" w:type="dxa"/>
                    <w:left w:w="40" w:type="dxa"/>
                    <w:bottom w:w="40" w:type="dxa"/>
                    <w:right w:w="40" w:type="dxa"/>
                  </w:tcMar>
                </w:tcPr>
                <w:p w14:paraId="6E069E70" w14:textId="77777777" w:rsidR="00071C26" w:rsidRPr="00EB22D0" w:rsidRDefault="00071C26">
                  <w:pPr>
                    <w:rPr>
                      <w:lang w:val="lt-LT"/>
                    </w:rPr>
                  </w:pPr>
                </w:p>
              </w:tc>
            </w:tr>
            <w:tr w:rsidR="00071C26" w:rsidRPr="00EB22D0" w14:paraId="022D8F81" w14:textId="77777777">
              <w:trPr>
                <w:trHeight w:val="260"/>
              </w:trPr>
              <w:tc>
                <w:tcPr>
                  <w:tcW w:w="3401" w:type="dxa"/>
                  <w:tcBorders>
                    <w:bottom w:val="single" w:sz="2" w:space="0" w:color="000000"/>
                  </w:tcBorders>
                  <w:tcMar>
                    <w:top w:w="40" w:type="dxa"/>
                    <w:left w:w="40" w:type="dxa"/>
                    <w:bottom w:w="40" w:type="dxa"/>
                    <w:right w:w="40" w:type="dxa"/>
                  </w:tcMar>
                </w:tcPr>
                <w:p w14:paraId="06BCC745" w14:textId="77777777" w:rsidR="00071C26" w:rsidRPr="00EB22D0" w:rsidRDefault="00071C26">
                  <w:pPr>
                    <w:rPr>
                      <w:lang w:val="lt-LT"/>
                    </w:rPr>
                  </w:pPr>
                </w:p>
              </w:tc>
              <w:tc>
                <w:tcPr>
                  <w:tcW w:w="5669" w:type="dxa"/>
                  <w:tcMar>
                    <w:top w:w="40" w:type="dxa"/>
                    <w:left w:w="40" w:type="dxa"/>
                    <w:bottom w:w="40" w:type="dxa"/>
                    <w:right w:w="40" w:type="dxa"/>
                  </w:tcMar>
                </w:tcPr>
                <w:p w14:paraId="13356342" w14:textId="77777777" w:rsidR="00071C26" w:rsidRPr="00EB22D0" w:rsidRDefault="00071C26">
                  <w:pPr>
                    <w:rPr>
                      <w:lang w:val="lt-LT"/>
                    </w:rPr>
                  </w:pPr>
                </w:p>
              </w:tc>
            </w:tr>
            <w:tr w:rsidR="00071C26" w:rsidRPr="00EB22D0" w14:paraId="00241DB6" w14:textId="77777777">
              <w:trPr>
                <w:trHeight w:val="260"/>
              </w:trPr>
              <w:tc>
                <w:tcPr>
                  <w:tcW w:w="3401" w:type="dxa"/>
                  <w:tcMar>
                    <w:top w:w="40" w:type="dxa"/>
                    <w:left w:w="40" w:type="dxa"/>
                    <w:bottom w:w="40" w:type="dxa"/>
                    <w:right w:w="40" w:type="dxa"/>
                  </w:tcMar>
                </w:tcPr>
                <w:p w14:paraId="28E70801" w14:textId="77777777" w:rsidR="00071C26" w:rsidRPr="00EB22D0" w:rsidRDefault="00000000">
                  <w:pPr>
                    <w:rPr>
                      <w:lang w:val="lt-LT"/>
                    </w:rPr>
                  </w:pPr>
                  <w:r w:rsidRPr="00EB22D0">
                    <w:rPr>
                      <w:color w:val="000000"/>
                      <w:lang w:val="lt-LT"/>
                    </w:rPr>
                    <w:t>(Parašas)</w:t>
                  </w:r>
                </w:p>
              </w:tc>
              <w:tc>
                <w:tcPr>
                  <w:tcW w:w="5669" w:type="dxa"/>
                  <w:tcMar>
                    <w:top w:w="40" w:type="dxa"/>
                    <w:left w:w="40" w:type="dxa"/>
                    <w:bottom w:w="40" w:type="dxa"/>
                    <w:right w:w="40" w:type="dxa"/>
                  </w:tcMar>
                </w:tcPr>
                <w:p w14:paraId="422AD46C" w14:textId="77777777" w:rsidR="00071C26" w:rsidRPr="00EB22D0" w:rsidRDefault="00071C26">
                  <w:pPr>
                    <w:rPr>
                      <w:lang w:val="lt-LT"/>
                    </w:rPr>
                  </w:pPr>
                </w:p>
              </w:tc>
            </w:tr>
            <w:tr w:rsidR="00071C26" w:rsidRPr="00EB22D0" w14:paraId="07EEF05C" w14:textId="77777777">
              <w:trPr>
                <w:trHeight w:val="260"/>
              </w:trPr>
              <w:tc>
                <w:tcPr>
                  <w:tcW w:w="3401" w:type="dxa"/>
                  <w:tcBorders>
                    <w:bottom w:val="single" w:sz="2" w:space="0" w:color="000000"/>
                  </w:tcBorders>
                  <w:tcMar>
                    <w:top w:w="40" w:type="dxa"/>
                    <w:left w:w="40" w:type="dxa"/>
                    <w:bottom w:w="40" w:type="dxa"/>
                    <w:right w:w="40" w:type="dxa"/>
                  </w:tcMar>
                </w:tcPr>
                <w:p w14:paraId="049486DE" w14:textId="77777777" w:rsidR="00071C26" w:rsidRPr="00EB22D0" w:rsidRDefault="00071C26">
                  <w:pPr>
                    <w:rPr>
                      <w:lang w:val="lt-LT"/>
                    </w:rPr>
                  </w:pPr>
                </w:p>
              </w:tc>
              <w:tc>
                <w:tcPr>
                  <w:tcW w:w="5669" w:type="dxa"/>
                  <w:tcMar>
                    <w:top w:w="40" w:type="dxa"/>
                    <w:left w:w="40" w:type="dxa"/>
                    <w:bottom w:w="40" w:type="dxa"/>
                    <w:right w:w="40" w:type="dxa"/>
                  </w:tcMar>
                </w:tcPr>
                <w:p w14:paraId="5106AB85" w14:textId="77777777" w:rsidR="00071C26" w:rsidRPr="00EB22D0" w:rsidRDefault="00071C26">
                  <w:pPr>
                    <w:rPr>
                      <w:lang w:val="lt-LT"/>
                    </w:rPr>
                  </w:pPr>
                </w:p>
              </w:tc>
            </w:tr>
            <w:tr w:rsidR="00071C26" w:rsidRPr="00EB22D0" w14:paraId="15B207B0" w14:textId="77777777">
              <w:trPr>
                <w:trHeight w:val="260"/>
              </w:trPr>
              <w:tc>
                <w:tcPr>
                  <w:tcW w:w="3401" w:type="dxa"/>
                  <w:tcMar>
                    <w:top w:w="40" w:type="dxa"/>
                    <w:left w:w="40" w:type="dxa"/>
                    <w:bottom w:w="40" w:type="dxa"/>
                    <w:right w:w="40" w:type="dxa"/>
                  </w:tcMar>
                </w:tcPr>
                <w:p w14:paraId="7487C15A" w14:textId="77777777" w:rsidR="00071C26" w:rsidRPr="00EB22D0" w:rsidRDefault="00000000">
                  <w:pPr>
                    <w:rPr>
                      <w:lang w:val="lt-LT"/>
                    </w:rPr>
                  </w:pPr>
                  <w:r w:rsidRPr="00EB22D0">
                    <w:rPr>
                      <w:color w:val="000000"/>
                      <w:lang w:val="lt-LT"/>
                    </w:rPr>
                    <w:t>(Vardas ir pavardė)</w:t>
                  </w:r>
                </w:p>
              </w:tc>
              <w:tc>
                <w:tcPr>
                  <w:tcW w:w="5669" w:type="dxa"/>
                  <w:tcMar>
                    <w:top w:w="40" w:type="dxa"/>
                    <w:left w:w="40" w:type="dxa"/>
                    <w:bottom w:w="40" w:type="dxa"/>
                    <w:right w:w="40" w:type="dxa"/>
                  </w:tcMar>
                </w:tcPr>
                <w:p w14:paraId="171181EC" w14:textId="77777777" w:rsidR="00071C26" w:rsidRPr="00EB22D0" w:rsidRDefault="00071C26">
                  <w:pPr>
                    <w:rPr>
                      <w:lang w:val="lt-LT"/>
                    </w:rPr>
                  </w:pPr>
                </w:p>
              </w:tc>
            </w:tr>
            <w:tr w:rsidR="00071C26" w:rsidRPr="00EB22D0" w14:paraId="049D9799" w14:textId="77777777">
              <w:trPr>
                <w:trHeight w:val="260"/>
              </w:trPr>
              <w:tc>
                <w:tcPr>
                  <w:tcW w:w="3401" w:type="dxa"/>
                  <w:tcBorders>
                    <w:bottom w:val="single" w:sz="2" w:space="0" w:color="000000"/>
                  </w:tcBorders>
                  <w:tcMar>
                    <w:top w:w="40" w:type="dxa"/>
                    <w:left w:w="40" w:type="dxa"/>
                    <w:bottom w:w="40" w:type="dxa"/>
                    <w:right w:w="40" w:type="dxa"/>
                  </w:tcMar>
                </w:tcPr>
                <w:p w14:paraId="69DDB351" w14:textId="77777777" w:rsidR="00071C26" w:rsidRPr="00EB22D0" w:rsidRDefault="00071C26">
                  <w:pPr>
                    <w:rPr>
                      <w:lang w:val="lt-LT"/>
                    </w:rPr>
                  </w:pPr>
                </w:p>
              </w:tc>
              <w:tc>
                <w:tcPr>
                  <w:tcW w:w="5669" w:type="dxa"/>
                  <w:tcMar>
                    <w:top w:w="40" w:type="dxa"/>
                    <w:left w:w="40" w:type="dxa"/>
                    <w:bottom w:w="40" w:type="dxa"/>
                    <w:right w:w="40" w:type="dxa"/>
                  </w:tcMar>
                </w:tcPr>
                <w:p w14:paraId="79351618" w14:textId="77777777" w:rsidR="00071C26" w:rsidRPr="00EB22D0" w:rsidRDefault="00071C26">
                  <w:pPr>
                    <w:rPr>
                      <w:lang w:val="lt-LT"/>
                    </w:rPr>
                  </w:pPr>
                </w:p>
              </w:tc>
            </w:tr>
            <w:tr w:rsidR="00071C26" w:rsidRPr="00EB22D0" w14:paraId="1D5C6009" w14:textId="77777777">
              <w:trPr>
                <w:trHeight w:val="260"/>
              </w:trPr>
              <w:tc>
                <w:tcPr>
                  <w:tcW w:w="3401" w:type="dxa"/>
                  <w:tcMar>
                    <w:top w:w="40" w:type="dxa"/>
                    <w:left w:w="40" w:type="dxa"/>
                    <w:bottom w:w="40" w:type="dxa"/>
                    <w:right w:w="40" w:type="dxa"/>
                  </w:tcMar>
                </w:tcPr>
                <w:p w14:paraId="2CCD8C3E" w14:textId="77777777" w:rsidR="00071C26" w:rsidRPr="00EB22D0" w:rsidRDefault="00000000">
                  <w:pPr>
                    <w:rPr>
                      <w:lang w:val="lt-LT"/>
                    </w:rPr>
                  </w:pPr>
                  <w:r w:rsidRPr="00EB22D0">
                    <w:rPr>
                      <w:color w:val="000000"/>
                      <w:lang w:val="lt-LT"/>
                    </w:rPr>
                    <w:t>(Data)</w:t>
                  </w:r>
                </w:p>
              </w:tc>
              <w:tc>
                <w:tcPr>
                  <w:tcW w:w="5669" w:type="dxa"/>
                  <w:tcMar>
                    <w:top w:w="40" w:type="dxa"/>
                    <w:left w:w="40" w:type="dxa"/>
                    <w:bottom w:w="40" w:type="dxa"/>
                    <w:right w:w="40" w:type="dxa"/>
                  </w:tcMar>
                </w:tcPr>
                <w:p w14:paraId="648A012F" w14:textId="77777777" w:rsidR="00071C26" w:rsidRPr="00EB22D0" w:rsidRDefault="00071C26">
                  <w:pPr>
                    <w:rPr>
                      <w:lang w:val="lt-LT"/>
                    </w:rPr>
                  </w:pPr>
                </w:p>
              </w:tc>
            </w:tr>
            <w:tr w:rsidR="00071C26" w:rsidRPr="00EB22D0" w14:paraId="762D46C1" w14:textId="77777777">
              <w:trPr>
                <w:trHeight w:val="260"/>
              </w:trPr>
              <w:tc>
                <w:tcPr>
                  <w:tcW w:w="3401" w:type="dxa"/>
                  <w:tcMar>
                    <w:top w:w="40" w:type="dxa"/>
                    <w:left w:w="40" w:type="dxa"/>
                    <w:bottom w:w="40" w:type="dxa"/>
                    <w:right w:w="40" w:type="dxa"/>
                  </w:tcMar>
                </w:tcPr>
                <w:p w14:paraId="7BDD0BB0" w14:textId="77777777" w:rsidR="00071C26" w:rsidRPr="00EB22D0" w:rsidRDefault="00071C26">
                  <w:pPr>
                    <w:rPr>
                      <w:lang w:val="lt-LT"/>
                    </w:rPr>
                  </w:pPr>
                </w:p>
              </w:tc>
              <w:tc>
                <w:tcPr>
                  <w:tcW w:w="5669" w:type="dxa"/>
                  <w:tcMar>
                    <w:top w:w="40" w:type="dxa"/>
                    <w:left w:w="40" w:type="dxa"/>
                    <w:bottom w:w="40" w:type="dxa"/>
                    <w:right w:w="40" w:type="dxa"/>
                  </w:tcMar>
                </w:tcPr>
                <w:p w14:paraId="6A1657A5" w14:textId="77777777" w:rsidR="00071C26" w:rsidRPr="00EB22D0" w:rsidRDefault="00071C26">
                  <w:pPr>
                    <w:rPr>
                      <w:lang w:val="lt-LT"/>
                    </w:rPr>
                  </w:pPr>
                </w:p>
              </w:tc>
            </w:tr>
          </w:tbl>
          <w:p w14:paraId="420056F2" w14:textId="77777777" w:rsidR="00071C26" w:rsidRPr="00EB22D0" w:rsidRDefault="00071C26">
            <w:pPr>
              <w:rPr>
                <w:lang w:val="lt-LT"/>
              </w:rPr>
            </w:pPr>
          </w:p>
        </w:tc>
        <w:tc>
          <w:tcPr>
            <w:tcW w:w="13" w:type="dxa"/>
          </w:tcPr>
          <w:p w14:paraId="015BD9E4" w14:textId="77777777" w:rsidR="00071C26" w:rsidRPr="00EB22D0" w:rsidRDefault="00071C26">
            <w:pPr>
              <w:pStyle w:val="EmptyLayoutCell"/>
              <w:rPr>
                <w:lang w:val="lt-LT"/>
              </w:rPr>
            </w:pPr>
          </w:p>
        </w:tc>
      </w:tr>
      <w:tr w:rsidR="00071C26" w:rsidRPr="00EB22D0" w14:paraId="7B0E37BA" w14:textId="77777777">
        <w:trPr>
          <w:trHeight w:val="911"/>
        </w:trPr>
        <w:tc>
          <w:tcPr>
            <w:tcW w:w="5" w:type="dxa"/>
          </w:tcPr>
          <w:p w14:paraId="375169EA" w14:textId="77777777" w:rsidR="00071C26" w:rsidRPr="00EB22D0" w:rsidRDefault="00071C26">
            <w:pPr>
              <w:pStyle w:val="EmptyLayoutCell"/>
              <w:rPr>
                <w:lang w:val="lt-LT"/>
              </w:rPr>
            </w:pPr>
          </w:p>
        </w:tc>
        <w:tc>
          <w:tcPr>
            <w:tcW w:w="1" w:type="dxa"/>
          </w:tcPr>
          <w:p w14:paraId="49591158" w14:textId="77777777" w:rsidR="00071C26" w:rsidRPr="00EB22D0" w:rsidRDefault="00071C26">
            <w:pPr>
              <w:pStyle w:val="EmptyLayoutCell"/>
              <w:rPr>
                <w:lang w:val="lt-LT"/>
              </w:rPr>
            </w:pPr>
          </w:p>
        </w:tc>
        <w:tc>
          <w:tcPr>
            <w:tcW w:w="13" w:type="dxa"/>
          </w:tcPr>
          <w:p w14:paraId="78FB46EA" w14:textId="77777777" w:rsidR="00071C26" w:rsidRPr="00EB22D0" w:rsidRDefault="00071C26">
            <w:pPr>
              <w:pStyle w:val="EmptyLayoutCell"/>
              <w:rPr>
                <w:lang w:val="lt-LT"/>
              </w:rPr>
            </w:pPr>
          </w:p>
        </w:tc>
        <w:tc>
          <w:tcPr>
            <w:tcW w:w="1" w:type="dxa"/>
          </w:tcPr>
          <w:p w14:paraId="5ADC7911" w14:textId="77777777" w:rsidR="00071C26" w:rsidRPr="00EB22D0" w:rsidRDefault="00071C26">
            <w:pPr>
              <w:pStyle w:val="EmptyLayoutCell"/>
              <w:rPr>
                <w:lang w:val="lt-LT"/>
              </w:rPr>
            </w:pPr>
          </w:p>
        </w:tc>
        <w:tc>
          <w:tcPr>
            <w:tcW w:w="1" w:type="dxa"/>
          </w:tcPr>
          <w:p w14:paraId="571D56F8" w14:textId="77777777" w:rsidR="00071C26" w:rsidRPr="00EB22D0" w:rsidRDefault="00071C26">
            <w:pPr>
              <w:pStyle w:val="EmptyLayoutCell"/>
              <w:rPr>
                <w:lang w:val="lt-LT"/>
              </w:rPr>
            </w:pPr>
          </w:p>
        </w:tc>
        <w:tc>
          <w:tcPr>
            <w:tcW w:w="9048" w:type="dxa"/>
          </w:tcPr>
          <w:p w14:paraId="1B9E411C" w14:textId="77777777" w:rsidR="00071C26" w:rsidRPr="00EB22D0" w:rsidRDefault="00071C26">
            <w:pPr>
              <w:pStyle w:val="EmptyLayoutCell"/>
              <w:rPr>
                <w:lang w:val="lt-LT"/>
              </w:rPr>
            </w:pPr>
          </w:p>
        </w:tc>
        <w:tc>
          <w:tcPr>
            <w:tcW w:w="13" w:type="dxa"/>
          </w:tcPr>
          <w:p w14:paraId="2134A0EC" w14:textId="77777777" w:rsidR="00071C26" w:rsidRPr="00EB22D0" w:rsidRDefault="00071C26">
            <w:pPr>
              <w:pStyle w:val="EmptyLayoutCell"/>
              <w:rPr>
                <w:lang w:val="lt-LT"/>
              </w:rPr>
            </w:pPr>
          </w:p>
        </w:tc>
      </w:tr>
    </w:tbl>
    <w:p w14:paraId="6B7CCB09" w14:textId="77777777" w:rsidR="00D445C4" w:rsidRPr="00EB22D0" w:rsidRDefault="00D445C4">
      <w:pPr>
        <w:rPr>
          <w:lang w:val="lt-LT"/>
        </w:rPr>
      </w:pPr>
    </w:p>
    <w:sectPr w:rsidR="00D445C4" w:rsidRPr="00EB22D0" w:rsidSect="00EB22D0">
      <w:pgSz w:w="11905" w:h="16837"/>
      <w:pgMar w:top="709" w:right="566" w:bottom="113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415"/>
    <w:rsid w:val="00071C26"/>
    <w:rsid w:val="00992F77"/>
    <w:rsid w:val="00AA2415"/>
    <w:rsid w:val="00D445C4"/>
    <w:rsid w:val="00EB22D0"/>
    <w:rsid w:val="00F15B4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69B0A6"/>
  <w15:chartTrackingRefBased/>
  <w15:docId w15:val="{D4B4F3E6-9643-48E3-9210-FF7241EEC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3112</Words>
  <Characters>1775</Characters>
  <Application>Microsoft Office Word</Application>
  <DocSecurity>0</DocSecurity>
  <Lines>14</Lines>
  <Paragraphs>9</Paragraphs>
  <ScaleCrop>false</ScaleCrop>
  <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Janina Noraitienė</cp:lastModifiedBy>
  <cp:revision>3</cp:revision>
  <dcterms:created xsi:type="dcterms:W3CDTF">2024-08-19T10:25:00Z</dcterms:created>
  <dcterms:modified xsi:type="dcterms:W3CDTF">2024-09-03T12:19:00Z</dcterms:modified>
</cp:coreProperties>
</file>